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7D33C7" w:rsidRPr="006F6A4E">
        <w:rPr>
          <w:rFonts w:ascii="GHEA Grapalat" w:hAnsi="GHEA Grapalat"/>
          <w:i w:val="0"/>
          <w:lang w:val="en-US"/>
        </w:rPr>
        <w:t>2</w:t>
      </w:r>
      <w:r w:rsidR="00B634CB">
        <w:rPr>
          <w:rFonts w:ascii="GHEA Grapalat" w:hAnsi="GHEA Grapalat"/>
          <w:i w:val="0"/>
          <w:lang w:val="en-US"/>
        </w:rPr>
        <w:t>8</w:t>
      </w:r>
      <w:r w:rsidRPr="006F6A4E">
        <w:rPr>
          <w:rFonts w:ascii="GHEA Grapalat" w:hAnsi="GHEA Grapalat"/>
          <w:i w:val="0"/>
        </w:rPr>
        <w:t xml:space="preserve">-го </w:t>
      </w:r>
      <w:r w:rsidR="007D33C7" w:rsidRPr="006F6A4E">
        <w:rPr>
          <w:rFonts w:ascii="GHEA Grapalat" w:hAnsi="GHEA Grapalat"/>
          <w:i w:val="0"/>
          <w:lang w:val="en-US"/>
        </w:rPr>
        <w:t>марта</w:t>
      </w:r>
      <w:r w:rsidR="00757805" w:rsidRPr="006F6A4E">
        <w:rPr>
          <w:rFonts w:ascii="GHEA Grapalat" w:hAnsi="GHEA Grapalat"/>
          <w:i w:val="0"/>
          <w:lang w:val="en-US"/>
        </w:rPr>
        <w:t xml:space="preserve"> </w:t>
      </w:r>
      <w:r w:rsidRPr="006F6A4E">
        <w:rPr>
          <w:rFonts w:ascii="GHEA Grapalat" w:hAnsi="GHEA Grapalat"/>
          <w:i w:val="0"/>
        </w:rPr>
        <w:t>202</w:t>
      </w:r>
      <w:r w:rsidR="007D33C7" w:rsidRPr="006F6A4E">
        <w:rPr>
          <w:rFonts w:ascii="GHEA Grapalat" w:hAnsi="GHEA Grapalat"/>
          <w:i w:val="0"/>
          <w:lang w:val="en-US"/>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HHQK-GHTsDzB-2</w:t>
      </w:r>
      <w:r w:rsidR="007D33C7">
        <w:rPr>
          <w:rFonts w:ascii="GHEA Grapalat" w:hAnsi="GHEA Grapalat"/>
          <w:i w:val="0"/>
          <w:lang w:val="en-US"/>
        </w:rPr>
        <w:t>5</w:t>
      </w:r>
      <w:r w:rsidR="002130E9" w:rsidRPr="00806F56">
        <w:rPr>
          <w:rFonts w:ascii="GHEA Grapalat" w:hAnsi="GHEA Grapalat"/>
          <w:i w:val="0"/>
          <w:lang w:val="en-US"/>
        </w:rPr>
        <w:t>/</w:t>
      </w:r>
      <w:r w:rsidR="00B634CB">
        <w:rPr>
          <w:rFonts w:ascii="GHEA Grapalat" w:hAnsi="GHEA Grapalat"/>
          <w:i w:val="0"/>
          <w:lang w:val="en-US"/>
        </w:rPr>
        <w:t>8</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806F56" w:rsidRDefault="008A067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06F56">
          <w:rPr>
            <w:rFonts w:ascii="GHEA Grapalat" w:hAnsi="GHEA Grapalat"/>
            <w:i w:val="0"/>
          </w:rPr>
          <w:t>www.armeps.am</w:t>
        </w:r>
      </w:hyperlink>
      <w:r w:rsidRPr="00806F56">
        <w:rPr>
          <w:rFonts w:ascii="GHEA Grapalat" w:hAnsi="GHEA Grapalat"/>
          <w:i w:val="0"/>
        </w:rPr>
        <w:t>).</w:t>
      </w:r>
    </w:p>
    <w:p w:rsidR="00341A74" w:rsidRPr="00806F56" w:rsidRDefault="00A20B69" w:rsidP="00E14DA1">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Участнику, отобранному по итогам </w:t>
      </w:r>
      <w:r w:rsidR="0041023E" w:rsidRPr="00806F56">
        <w:rPr>
          <w:rFonts w:ascii="GHEA Grapalat" w:hAnsi="GHEA Grapalat"/>
          <w:i w:val="0"/>
        </w:rPr>
        <w:t>настоящей процедуры</w:t>
      </w:r>
      <w:r w:rsidRPr="00806F56">
        <w:rPr>
          <w:rFonts w:ascii="GHEA Grapalat" w:hAnsi="GHEA Grapalat"/>
          <w:i w:val="0"/>
        </w:rPr>
        <w:t>, в</w:t>
      </w:r>
      <w:r w:rsidR="00782D60" w:rsidRPr="00806F56">
        <w:rPr>
          <w:rFonts w:ascii="Calibri" w:hAnsi="Calibri" w:cs="Calibri"/>
          <w:i w:val="0"/>
        </w:rPr>
        <w:t> </w:t>
      </w:r>
      <w:r w:rsidRPr="00806F56">
        <w:rPr>
          <w:rFonts w:ascii="GHEA Grapalat" w:hAnsi="GHEA Grapalat"/>
          <w:i w:val="0"/>
        </w:rPr>
        <w:t>установленном</w:t>
      </w:r>
      <w:r w:rsidR="00782D60" w:rsidRPr="00806F56">
        <w:rPr>
          <w:rFonts w:ascii="Calibri" w:hAnsi="Calibri" w:cs="Calibri"/>
          <w:i w:val="0"/>
        </w:rPr>
        <w:t> </w:t>
      </w:r>
      <w:r w:rsidRPr="00806F56">
        <w:rPr>
          <w:rFonts w:ascii="GHEA Grapalat" w:hAnsi="GHEA Grapalat"/>
          <w:i w:val="0"/>
        </w:rPr>
        <w:t xml:space="preserve">порядке будет предложено заключить договор </w:t>
      </w:r>
      <w:r w:rsidR="00A36C50" w:rsidRPr="00797CD2">
        <w:rPr>
          <w:rFonts w:ascii="GHEA Grapalat" w:hAnsi="GHEA Grapalat"/>
          <w:i w:val="0"/>
        </w:rPr>
        <w:t xml:space="preserve">по </w:t>
      </w:r>
      <w:r w:rsidR="00A36C50" w:rsidRPr="001038C0">
        <w:rPr>
          <w:rFonts w:ascii="GHEA Grapalat" w:hAnsi="GHEA Grapalat"/>
          <w:i w:val="0"/>
        </w:rPr>
        <w:t>приобретению</w:t>
      </w:r>
      <w:r w:rsidR="00A36C50" w:rsidRPr="00E14DA1">
        <w:rPr>
          <w:rFonts w:ascii="GHEA Grapalat" w:hAnsi="GHEA Grapalat"/>
          <w:b/>
          <w:i w:val="0"/>
        </w:rPr>
        <w:t xml:space="preserve"> </w:t>
      </w:r>
      <w:r w:rsidR="00A74AF5" w:rsidRPr="00970C45">
        <w:rPr>
          <w:rFonts w:ascii="GHEA Grapalat" w:hAnsi="GHEA Grapalat" w:cs="Sylfaen"/>
          <w:b/>
          <w:i w:val="0"/>
          <w:color w:val="000000"/>
        </w:rPr>
        <w:t xml:space="preserve">услуг простой градостроительной экспертизы </w:t>
      </w:r>
      <w:r w:rsidR="00AE0A32" w:rsidRPr="00AE0A32">
        <w:rPr>
          <w:rFonts w:ascii="GHEA Grapalat" w:hAnsi="GHEA Grapalat" w:cs="Sylfaen"/>
          <w:b/>
          <w:i w:val="0"/>
          <w:color w:val="000000"/>
        </w:rPr>
        <w:t xml:space="preserve">проектно-сметной документации на </w:t>
      </w:r>
      <w:r w:rsidR="00A74AF5" w:rsidRPr="00970C45">
        <w:rPr>
          <w:rFonts w:ascii="GHEA Grapalat" w:hAnsi="GHEA Grapalat" w:cs="Sylfaen"/>
          <w:b/>
          <w:i w:val="0"/>
          <w:color w:val="000000"/>
        </w:rPr>
        <w:t>строительных работ главного корпуса Аштаракского медицинского центра Арагцотнская область, РА</w:t>
      </w:r>
      <w:r w:rsidR="00A74AF5" w:rsidRPr="00806F56">
        <w:rPr>
          <w:rFonts w:ascii="GHEA Grapalat" w:hAnsi="GHEA Grapalat"/>
          <w:i w:val="0"/>
        </w:rPr>
        <w:t xml:space="preserve"> </w:t>
      </w:r>
      <w:r w:rsidR="00782D60" w:rsidRPr="00806F56">
        <w:rPr>
          <w:rFonts w:ascii="GHEA Grapalat" w:hAnsi="GHEA Grapalat"/>
          <w:i w:val="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0A6A71">
        <w:rPr>
          <w:rFonts w:ascii="GHEA Grapalat" w:hAnsi="GHEA Grapalat"/>
          <w:b/>
          <w:i w:val="0"/>
          <w:lang w:val="en-US"/>
        </w:rPr>
        <w:t>1</w:t>
      </w:r>
      <w:r w:rsidR="005C2972" w:rsidRPr="00806F56">
        <w:rPr>
          <w:rFonts w:ascii="GHEA Grapalat" w:hAnsi="GHEA Grapalat"/>
          <w:b/>
          <w:i w:val="0"/>
          <w:lang w:val="en-US"/>
        </w:rPr>
        <w:t>:</w:t>
      </w:r>
      <w:r w:rsidR="0064594C" w:rsidRPr="00806F56">
        <w:rPr>
          <w:rFonts w:ascii="GHEA Grapalat" w:hAnsi="GHEA Grapalat"/>
          <w:b/>
          <w:i w:val="0"/>
          <w:lang w:val="en-US"/>
        </w:rPr>
        <w:t>30</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7D33C7">
        <w:rPr>
          <w:rFonts w:ascii="GHEA Grapalat" w:hAnsi="GHEA Grapalat"/>
          <w:b/>
          <w:i w:val="0"/>
          <w:lang w:val="en-US"/>
        </w:rPr>
        <w:t>7</w:t>
      </w:r>
      <w:r w:rsidR="0003407F" w:rsidRPr="00806F56">
        <w:rPr>
          <w:rFonts w:ascii="GHEA Grapalat" w:hAnsi="GHEA Grapalat"/>
          <w:b/>
          <w:i w:val="0"/>
          <w:lang w:val="en-US"/>
        </w:rPr>
        <w:t>-го</w:t>
      </w:r>
      <w:r w:rsidR="008A3F8F" w:rsidRPr="00806F56">
        <w:rPr>
          <w:rFonts w:ascii="GHEA Grapalat" w:hAnsi="GHEA Grapalat"/>
          <w:b/>
          <w:i w:val="0"/>
          <w:lang w:val="en-US"/>
        </w:rPr>
        <w:t xml:space="preserve"> </w:t>
      </w:r>
      <w:r w:rsidR="007D33C7">
        <w:rPr>
          <w:rFonts w:ascii="GHEA Grapalat" w:hAnsi="GHEA Grapalat"/>
          <w:b/>
          <w:i w:val="0"/>
          <w:lang w:val="en-US"/>
        </w:rPr>
        <w:t>апрел</w:t>
      </w:r>
      <w:r w:rsidR="00C977A2" w:rsidRPr="00806F56">
        <w:rPr>
          <w:rFonts w:ascii="GHEA Grapalat" w:hAnsi="GHEA Grapalat"/>
          <w:b/>
          <w:i w:val="0"/>
          <w:lang w:val="en-US"/>
        </w:rPr>
        <w:t>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64594C" w:rsidRPr="00806F56">
        <w:rPr>
          <w:rFonts w:ascii="GHEA Grapalat" w:hAnsi="GHEA Grapalat"/>
          <w:b/>
          <w:i w:val="0"/>
          <w:lang w:val="en-US"/>
        </w:rPr>
        <w:t>1</w:t>
      </w:r>
      <w:r w:rsidR="000A6A71">
        <w:rPr>
          <w:rFonts w:ascii="GHEA Grapalat" w:hAnsi="GHEA Grapalat"/>
          <w:b/>
          <w:i w:val="0"/>
          <w:lang w:val="en-US"/>
        </w:rPr>
        <w:t>1</w:t>
      </w:r>
      <w:r w:rsidR="0064594C" w:rsidRPr="00806F56">
        <w:rPr>
          <w:rFonts w:ascii="GHEA Grapalat" w:hAnsi="GHEA Grapalat"/>
          <w:b/>
          <w:i w:val="0"/>
          <w:lang w:val="en-US"/>
        </w:rPr>
        <w:t>:30</w:t>
      </w:r>
      <w:r w:rsidR="0064594C" w:rsidRPr="00806F56">
        <w:rPr>
          <w:rFonts w:ascii="GHEA Grapalat" w:hAnsi="GHEA Grapalat"/>
          <w:b/>
          <w:i w:val="0"/>
        </w:rPr>
        <w:t xml:space="preserve"> часов</w:t>
      </w:r>
      <w:r w:rsidR="0064594C" w:rsidRPr="00806F56">
        <w:rPr>
          <w:rFonts w:ascii="GHEA Grapalat" w:hAnsi="GHEA Grapalat"/>
          <w:b/>
          <w:i w:val="0"/>
          <w:lang w:val="en-US"/>
        </w:rPr>
        <w:t xml:space="preserve"> </w:t>
      </w:r>
      <w:r w:rsidR="007D33C7">
        <w:rPr>
          <w:rFonts w:ascii="GHEA Grapalat" w:hAnsi="GHEA Grapalat"/>
          <w:b/>
          <w:i w:val="0"/>
          <w:lang w:val="en-US"/>
        </w:rPr>
        <w:t>7</w:t>
      </w:r>
      <w:r w:rsidR="007D33C7" w:rsidRPr="00806F56">
        <w:rPr>
          <w:rFonts w:ascii="GHEA Grapalat" w:hAnsi="GHEA Grapalat"/>
          <w:b/>
          <w:i w:val="0"/>
          <w:lang w:val="en-US"/>
        </w:rPr>
        <w:t xml:space="preserve">-го </w:t>
      </w:r>
      <w:r w:rsidR="007D33C7">
        <w:rPr>
          <w:rFonts w:ascii="GHEA Grapalat" w:hAnsi="GHEA Grapalat"/>
          <w:b/>
          <w:i w:val="0"/>
          <w:lang w:val="en-US"/>
        </w:rPr>
        <w:t>апрел</w:t>
      </w:r>
      <w:r w:rsidR="007D33C7" w:rsidRPr="00806F56">
        <w:rPr>
          <w:rFonts w:ascii="GHEA Grapalat" w:hAnsi="GHEA Grapalat"/>
          <w:b/>
          <w:i w:val="0"/>
          <w:lang w:val="en-US"/>
        </w:rPr>
        <w:t xml:space="preserve">я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D2B0F" w:rsidRPr="00A63900">
        <w:rPr>
          <w:rFonts w:ascii="GHEA Grapalat" w:hAnsi="GHEA Grapalat"/>
          <w:i w:val="0"/>
        </w:rPr>
        <w:t>Арменуи Манучарян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D2B0F">
        <w:rPr>
          <w:rFonts w:ascii="GHEA Grapalat" w:hAnsi="GHEA Grapalat"/>
          <w:i w:val="0"/>
          <w:color w:val="000000"/>
          <w:lang w:val="af-ZA"/>
        </w:rPr>
        <w:t>a.manucharyan@minurban.am</w:t>
      </w:r>
      <w:r w:rsidRPr="00166DC8">
        <w:rPr>
          <w:rFonts w:ascii="GHEA Grapalat" w:hAnsi="GHEA Grapalat"/>
          <w:i w:val="0"/>
          <w:lang w:val="af-ZA"/>
        </w:rPr>
        <w:t xml:space="preserve">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F91F97" w:rsidRDefault="001038C0" w:rsidP="00F91F97">
      <w:pPr>
        <w:jc w:val="center"/>
        <w:rPr>
          <w:rFonts w:ascii="GHEA Grapalat" w:hAnsi="GHEA Grapalat"/>
          <w:sz w:val="20"/>
          <w:szCs w:val="20"/>
          <w:lang w:val="en-US"/>
        </w:rPr>
      </w:pPr>
      <w:r w:rsidRPr="00566C00">
        <w:rPr>
          <w:rFonts w:ascii="GHEA Grapalat" w:hAnsi="GHEA Grapalat"/>
          <w:sz w:val="20"/>
          <w:szCs w:val="20"/>
          <w:lang w:val="en-US"/>
        </w:rPr>
        <w:t xml:space="preserve">НА </w:t>
      </w:r>
      <w:r>
        <w:rPr>
          <w:rFonts w:ascii="GHEA Grapalat" w:hAnsi="GHEA Grapalat"/>
          <w:sz w:val="20"/>
          <w:szCs w:val="20"/>
          <w:lang w:val="en-US"/>
        </w:rPr>
        <w:t>ЗАПРОС КОТИРОВОК</w:t>
      </w:r>
      <w:r w:rsidRPr="00566C00">
        <w:rPr>
          <w:rFonts w:ascii="GHEA Grapalat" w:hAnsi="GHEA Grapalat"/>
          <w:sz w:val="20"/>
          <w:szCs w:val="20"/>
          <w:lang w:val="en-US"/>
        </w:rPr>
        <w:t xml:space="preserve">, ОБЪЯВЛЕННЫЙ С ЦЕЛЬЮ </w:t>
      </w:r>
      <w:r w:rsidR="000A6A71" w:rsidRPr="00566C00">
        <w:rPr>
          <w:rFonts w:ascii="GHEA Grapalat" w:hAnsi="GHEA Grapalat"/>
          <w:sz w:val="20"/>
          <w:szCs w:val="20"/>
          <w:lang w:val="en-US"/>
        </w:rPr>
        <w:t>ПРИОБРЕТЕНИЯ</w:t>
      </w:r>
      <w:r w:rsidR="000A6A71">
        <w:rPr>
          <w:rFonts w:ascii="GHEA Grapalat" w:hAnsi="GHEA Grapalat"/>
          <w:sz w:val="20"/>
          <w:szCs w:val="20"/>
          <w:lang w:val="en-US"/>
        </w:rPr>
        <w:t xml:space="preserve"> </w:t>
      </w:r>
      <w:r w:rsidR="000A6A71" w:rsidRPr="000A6A71">
        <w:rPr>
          <w:rFonts w:ascii="GHEA Grapalat" w:hAnsi="GHEA Grapalat"/>
          <w:sz w:val="20"/>
          <w:szCs w:val="20"/>
          <w:lang w:val="en-US"/>
        </w:rPr>
        <w:t xml:space="preserve">УСЛУГ </w:t>
      </w:r>
      <w:r w:rsidR="00F91F97" w:rsidRPr="00F91F97">
        <w:rPr>
          <w:rFonts w:ascii="GHEA Grapalat" w:hAnsi="GHEA Grapalat"/>
          <w:sz w:val="20"/>
          <w:szCs w:val="20"/>
          <w:lang w:val="en-US"/>
        </w:rPr>
        <w:t>ПРОСТОЙ ГРАДОСТРОИТЕЛЬНОЙ ЭКСПЕРТИЗЫ ПРОЕКТНО-СМЕТНОЙ ДОКУМЕНТАЦИИ НА СТРОИТЕЛЬНЫХ РАБОТ ГЛАВНОГО КОРПУСА АШТАРАКСКОГО МЕДИЦИНСКОГО ЦЕНТРА АРАГЦОТНСКАЯ ОБЛАСТЬ, РА</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0522AD" w:rsidRDefault="00126EE2" w:rsidP="00920BE0">
      <w:pPr>
        <w:widowControl w:val="0"/>
        <w:jc w:val="center"/>
        <w:rPr>
          <w:rFonts w:ascii="GHEA Grapalat" w:hAnsi="GHEA Grapalat"/>
          <w:b/>
          <w:sz w:val="20"/>
          <w:szCs w:val="20"/>
        </w:rPr>
      </w:pPr>
      <w:r w:rsidRPr="008A067C">
        <w:rPr>
          <w:rFonts w:ascii="GHEA Grapalat" w:hAnsi="GHEA Grapalat"/>
          <w:b/>
          <w:sz w:val="20"/>
          <w:szCs w:val="20"/>
        </w:rPr>
        <w:t xml:space="preserve">ПРИГЛАШЕНИЯ НА </w:t>
      </w:r>
      <w:r w:rsidRPr="00566C00">
        <w:rPr>
          <w:rFonts w:ascii="GHEA Grapalat" w:hAnsi="GHEA Grapalat"/>
          <w:b/>
          <w:sz w:val="20"/>
          <w:szCs w:val="20"/>
        </w:rPr>
        <w:t>ЗАПРОС КОТИРОВОК</w:t>
      </w:r>
      <w:r w:rsidRPr="008A067C">
        <w:rPr>
          <w:rFonts w:ascii="GHEA Grapalat" w:hAnsi="GHEA Grapalat"/>
          <w:b/>
          <w:sz w:val="20"/>
          <w:szCs w:val="20"/>
        </w:rPr>
        <w:t>,</w:t>
      </w:r>
      <w:r w:rsidRPr="00566C00">
        <w:rPr>
          <w:rFonts w:ascii="GHEA Grapalat" w:hAnsi="GHEA Grapalat"/>
          <w:b/>
          <w:sz w:val="20"/>
          <w:szCs w:val="20"/>
        </w:rPr>
        <w:t xml:space="preserve"> </w:t>
      </w:r>
      <w:r w:rsidRPr="008A067C">
        <w:rPr>
          <w:rFonts w:ascii="GHEA Grapalat" w:hAnsi="GHEA Grapalat"/>
          <w:b/>
          <w:sz w:val="20"/>
          <w:szCs w:val="20"/>
        </w:rPr>
        <w:t xml:space="preserve">ОБЪЯВЛЕННЫЙ С ЦЕЛЬЮ </w:t>
      </w:r>
      <w:r w:rsidRPr="00DC3094">
        <w:rPr>
          <w:rFonts w:ascii="GHEA Grapalat" w:hAnsi="GHEA Grapalat"/>
          <w:b/>
          <w:sz w:val="20"/>
          <w:szCs w:val="20"/>
        </w:rPr>
        <w:t xml:space="preserve">ПРИОБРЕТЕНИЯ </w:t>
      </w:r>
      <w:r w:rsidR="00F91F97" w:rsidRPr="00920BE0">
        <w:rPr>
          <w:rFonts w:ascii="GHEA Grapalat" w:hAnsi="GHEA Grapalat"/>
          <w:b/>
          <w:sz w:val="20"/>
          <w:szCs w:val="20"/>
        </w:rPr>
        <w:t xml:space="preserve">УСЛУГ </w:t>
      </w:r>
      <w:r w:rsidR="00F91F97" w:rsidRPr="00F91F97">
        <w:rPr>
          <w:rFonts w:ascii="GHEA Grapalat" w:hAnsi="GHEA Grapalat"/>
          <w:b/>
          <w:sz w:val="20"/>
          <w:szCs w:val="20"/>
        </w:rPr>
        <w:t>ПРОСТОЙ ГРАДОСТРОИТЕЛЬНОЙ ЭКСПЕРТИЗЫ ПРОЕКТНО-СМЕТНОЙ ДОКУМЕНТАЦИИ НА СТРОИТЕЛЬНЫХ РАБОТ ГЛАВНОГО КОРПУСА АШТАРАКСКОГО МЕДИЦИНСКОГО ЦЕНТРА АРАГЦОТНСКАЯ ОБЛАСТЬ, РА</w:t>
      </w:r>
    </w:p>
    <w:p w:rsidR="00F91F97" w:rsidRPr="00920BE0" w:rsidRDefault="00F91F97"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HHQK-GHTsDzB-2</w:t>
      </w:r>
      <w:r w:rsidR="00810B97">
        <w:rPr>
          <w:rFonts w:ascii="GHEA Grapalat" w:hAnsi="GHEA Grapalat"/>
          <w:sz w:val="20"/>
          <w:szCs w:val="20"/>
          <w:lang w:val="en-US"/>
        </w:rPr>
        <w:t>5</w:t>
      </w:r>
      <w:r w:rsidR="003E3CD4" w:rsidRPr="003E3CD4">
        <w:rPr>
          <w:rFonts w:ascii="GHEA Grapalat" w:hAnsi="GHEA Grapalat"/>
          <w:sz w:val="20"/>
          <w:szCs w:val="20"/>
        </w:rPr>
        <w:t>/</w:t>
      </w:r>
      <w:r w:rsidR="00E91AAC">
        <w:rPr>
          <w:rFonts w:ascii="GHEA Grapalat" w:hAnsi="GHEA Grapalat"/>
          <w:sz w:val="20"/>
          <w:szCs w:val="20"/>
          <w:lang w:val="en-US"/>
        </w:rPr>
        <w:t>8</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BF6635" w:rsidRPr="00BF6635">
        <w:rPr>
          <w:rFonts w:ascii="GHEA Grapalat" w:hAnsi="GHEA Grapalat"/>
          <w:color w:val="000000"/>
          <w:lang w:val="af-ZA"/>
        </w:rPr>
        <w:t>a.manucharyan@minurban.am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161236"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161236">
        <w:rPr>
          <w:rFonts w:ascii="GHEA Grapalat" w:hAnsi="GHEA Grapalat"/>
          <w:i w:val="0"/>
        </w:rPr>
        <w:t>1.1.</w:t>
      </w:r>
      <w:r w:rsidRPr="00161236">
        <w:rPr>
          <w:rFonts w:ascii="GHEA Grapalat" w:hAnsi="GHEA Grapalat"/>
          <w:i w:val="0"/>
        </w:rPr>
        <w:tab/>
      </w:r>
      <w:r w:rsidR="00F51A14" w:rsidRPr="00161236">
        <w:rPr>
          <w:rFonts w:ascii="GHEA Grapalat" w:hAnsi="GHEA Grapalat"/>
          <w:i w:val="0"/>
        </w:rPr>
        <w:t xml:space="preserve">Предметом закупки является приобретение </w:t>
      </w:r>
      <w:r w:rsidR="00161236" w:rsidRPr="00065DB2">
        <w:rPr>
          <w:rFonts w:ascii="GHEA Grapalat" w:hAnsi="GHEA Grapalat"/>
          <w:i w:val="0"/>
        </w:rPr>
        <w:t>простой градостроительной экспертизы проектно-сметной документации на строительных работ главного корпуса Аштаракского медицинского центра Арагцотнская область, РА</w:t>
      </w:r>
      <w:r w:rsidR="00161236" w:rsidRPr="00161236">
        <w:rPr>
          <w:rFonts w:ascii="GHEA Grapalat" w:hAnsi="GHEA Grapalat"/>
          <w:i w:val="0"/>
        </w:rPr>
        <w:t xml:space="preserve"> </w:t>
      </w:r>
      <w:r w:rsidR="00F51A14" w:rsidRPr="00161236">
        <w:rPr>
          <w:rFonts w:ascii="GHEA Grapalat" w:hAnsi="GHEA Grapalat"/>
          <w:i w:val="0"/>
        </w:rPr>
        <w:t xml:space="preserve">(далее — </w:t>
      </w:r>
      <w:r w:rsidR="00681220">
        <w:rPr>
          <w:rFonts w:ascii="GHEA Grapalat" w:hAnsi="GHEA Grapalat"/>
          <w:i w:val="0"/>
        </w:rPr>
        <w:t>также услуга), организованный к</w:t>
      </w:r>
      <w:r w:rsidR="00681220">
        <w:rPr>
          <w:rFonts w:ascii="GHEA Grapalat" w:hAnsi="GHEA Grapalat"/>
          <w:i w:val="0"/>
          <w:lang w:val="en-US"/>
        </w:rPr>
        <w:t>о</w:t>
      </w:r>
      <w:r w:rsidR="00F51A14" w:rsidRPr="00161236">
        <w:rPr>
          <w:rFonts w:ascii="GHEA Grapalat" w:hAnsi="GHEA Grapalat"/>
          <w:i w:val="0"/>
        </w:rPr>
        <w:t>митетом по градостроительству</w:t>
      </w:r>
      <w:r w:rsidR="00065DB2">
        <w:rPr>
          <w:rFonts w:ascii="GHEA Grapalat" w:hAnsi="GHEA Grapalat"/>
          <w:i w:val="0"/>
        </w:rPr>
        <w:t xml:space="preserve">, </w:t>
      </w:r>
      <w:r w:rsidR="00065DB2" w:rsidRPr="00065DB2">
        <w:rPr>
          <w:rFonts w:ascii="GHEA Grapalat" w:hAnsi="GHEA Grapalat"/>
          <w:i w:val="0"/>
        </w:rPr>
        <w:t>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5936DE" w:rsidRDefault="00DC3094" w:rsidP="0082671A">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1</w:t>
            </w:r>
          </w:p>
        </w:tc>
        <w:tc>
          <w:tcPr>
            <w:tcW w:w="1728" w:type="dxa"/>
            <w:vAlign w:val="center"/>
          </w:tcPr>
          <w:p w:rsidR="00DC3094" w:rsidRPr="005936DE" w:rsidRDefault="007B6008" w:rsidP="00F51A14">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 xml:space="preserve">1 </w:t>
            </w:r>
            <w:r w:rsidR="00F51A14" w:rsidRPr="005936DE">
              <w:rPr>
                <w:rFonts w:ascii="GHEA Grapalat" w:hAnsi="GHEA Grapalat"/>
                <w:b/>
                <w:sz w:val="18"/>
                <w:szCs w:val="18"/>
                <w:lang w:val="en-US"/>
              </w:rPr>
              <w:t>800</w:t>
            </w:r>
            <w:r w:rsidR="004065EB" w:rsidRPr="005936DE">
              <w:rPr>
                <w:rFonts w:ascii="GHEA Grapalat" w:hAnsi="GHEA Grapalat"/>
                <w:b/>
                <w:sz w:val="18"/>
                <w:szCs w:val="18"/>
                <w:lang w:val="en-US"/>
              </w:rPr>
              <w:t xml:space="preserve"> 000</w:t>
            </w:r>
          </w:p>
        </w:tc>
        <w:tc>
          <w:tcPr>
            <w:tcW w:w="3300" w:type="dxa"/>
            <w:vAlign w:val="center"/>
          </w:tcPr>
          <w:p w:rsidR="00DC3094" w:rsidRPr="005936DE" w:rsidRDefault="00AE0A32" w:rsidP="00AE0A32">
            <w:pPr>
              <w:pStyle w:val="BodyTextIndent2"/>
              <w:widowControl w:val="0"/>
              <w:spacing w:after="120" w:line="240" w:lineRule="auto"/>
              <w:ind w:firstLine="0"/>
              <w:jc w:val="center"/>
              <w:rPr>
                <w:rFonts w:ascii="GHEA Grapalat" w:hAnsi="GHEA Grapalat"/>
                <w:b/>
                <w:sz w:val="18"/>
                <w:szCs w:val="18"/>
              </w:rPr>
            </w:pPr>
            <w:r w:rsidRPr="00AE0A32">
              <w:rPr>
                <w:rFonts w:ascii="GHEA Grapalat" w:hAnsi="GHEA Grapalat"/>
                <w:b/>
                <w:sz w:val="18"/>
                <w:szCs w:val="18"/>
              </w:rPr>
              <w:t xml:space="preserve">Услуги </w:t>
            </w:r>
            <w:r w:rsidR="00161236" w:rsidRPr="00161236">
              <w:rPr>
                <w:rFonts w:ascii="GHEA Grapalat" w:hAnsi="GHEA Grapalat"/>
                <w:b/>
                <w:sz w:val="18"/>
                <w:szCs w:val="18"/>
              </w:rPr>
              <w:t>простой градостроительной экспертизы проектно-сметной документации на строительных работ главного корпуса Аштаракского медицинского центра Арагцотнская область, РА</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w:t>
      </w:r>
      <w:r w:rsidRPr="008A067C">
        <w:rPr>
          <w:rFonts w:ascii="GHEA Grapalat" w:hAnsi="GHEA Grapalat"/>
          <w:sz w:val="20"/>
          <w:szCs w:val="20"/>
        </w:rPr>
        <w:lastRenderedPageBreak/>
        <w:t>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72447" w:rsidRDefault="00672447" w:rsidP="008A067C">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 xml:space="preserve">2.2.1 </w:t>
      </w:r>
      <w:r w:rsidR="0006253D" w:rsidRPr="0006253D">
        <w:rPr>
          <w:rFonts w:ascii="GHEA Grapalat" w:hAnsi="GHEA Grapalat" w:cs="Sylfaen"/>
          <w:b/>
          <w:sz w:val="20"/>
          <w:szCs w:val="20"/>
        </w:rPr>
        <w:t xml:space="preserve">Простая градостроительная экспертиза </w:t>
      </w:r>
      <w:r w:rsidR="00E90F57" w:rsidRPr="00161236">
        <w:rPr>
          <w:rFonts w:ascii="GHEA Grapalat" w:hAnsi="GHEA Grapalat"/>
          <w:b/>
          <w:sz w:val="18"/>
          <w:szCs w:val="18"/>
        </w:rPr>
        <w:t>проектно-сметной</w:t>
      </w:r>
      <w:r w:rsidR="0006253D" w:rsidRPr="0006253D">
        <w:rPr>
          <w:rFonts w:ascii="GHEA Grapalat" w:hAnsi="GHEA Grapalat" w:cs="Sylfaen"/>
          <w:b/>
          <w:sz w:val="20"/>
          <w:szCs w:val="20"/>
        </w:rPr>
        <w:t xml:space="preserve"> документации, представленной по данному приглашению, должна проводиться в рамках следующих лицензионных вкладышей:</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FF5E93" w:rsidRPr="00FF5E93" w:rsidTr="00FF5E93">
        <w:trPr>
          <w:trHeight w:val="408"/>
        </w:trPr>
        <w:tc>
          <w:tcPr>
            <w:tcW w:w="10080" w:type="dxa"/>
            <w:tcBorders>
              <w:top w:val="single" w:sz="4" w:space="0" w:color="auto"/>
              <w:left w:val="single" w:sz="4" w:space="0" w:color="auto"/>
              <w:bottom w:val="single" w:sz="4" w:space="0" w:color="auto"/>
              <w:right w:val="single" w:sz="4" w:space="0" w:color="auto"/>
            </w:tcBorders>
          </w:tcPr>
          <w:p w:rsidR="00FF5E93" w:rsidRPr="00FF5E93" w:rsidRDefault="00FF5E93" w:rsidP="00FF5E93">
            <w:pPr>
              <w:pStyle w:val="NoSpacing"/>
              <w:rPr>
                <w:rFonts w:ascii="GHEA Grapalat" w:hAnsi="GHEA Grapalat" w:cs="Sylfaen"/>
                <w:b/>
                <w:sz w:val="20"/>
                <w:lang w:val="fr-FR"/>
              </w:rPr>
            </w:pPr>
            <w:r w:rsidRPr="00FF5E93">
              <w:rPr>
                <w:rFonts w:ascii="GHEA Grapalat" w:hAnsi="GHEA Grapalat" w:cs="Sylfaen"/>
                <w:b/>
                <w:sz w:val="20"/>
                <w:lang w:val="fr-FR"/>
              </w:rPr>
              <w:t>ЛИЦЕНЗИЯ</w:t>
            </w:r>
          </w:p>
          <w:p w:rsidR="00FF5E93" w:rsidRPr="00FF5E93" w:rsidRDefault="00FF5E93" w:rsidP="00FF5E93">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FF5E93" w:rsidRPr="00FF5E93" w:rsidTr="00FF5E93">
        <w:trPr>
          <w:trHeight w:val="408"/>
        </w:trPr>
        <w:tc>
          <w:tcPr>
            <w:tcW w:w="10080" w:type="dxa"/>
            <w:tcBorders>
              <w:top w:val="single" w:sz="4" w:space="0" w:color="auto"/>
              <w:left w:val="single" w:sz="4" w:space="0" w:color="auto"/>
              <w:bottom w:val="single" w:sz="4" w:space="0" w:color="auto"/>
              <w:right w:val="single" w:sz="4" w:space="0" w:color="auto"/>
            </w:tcBorders>
          </w:tcPr>
          <w:p w:rsidR="00FF5E93" w:rsidRPr="00FF5E93" w:rsidRDefault="00FF5E93" w:rsidP="00FF5E93">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FF5E93" w:rsidRPr="00FF5E93" w:rsidTr="00FF5E93">
        <w:trPr>
          <w:trHeight w:val="710"/>
        </w:trPr>
        <w:tc>
          <w:tcPr>
            <w:tcW w:w="10080" w:type="dxa"/>
            <w:tcBorders>
              <w:top w:val="single" w:sz="4" w:space="0" w:color="auto"/>
              <w:left w:val="single" w:sz="4" w:space="0" w:color="auto"/>
              <w:bottom w:val="single" w:sz="4" w:space="0" w:color="auto"/>
              <w:right w:val="single" w:sz="4" w:space="0" w:color="auto"/>
            </w:tcBorders>
          </w:tcPr>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FF5E93" w:rsidRPr="00FF5E93" w:rsidRDefault="00FF5E93" w:rsidP="00FF5E93">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FF5E93" w:rsidRPr="00FF5E93" w:rsidTr="00FF5E93">
        <w:trPr>
          <w:trHeight w:val="2321"/>
        </w:trPr>
        <w:tc>
          <w:tcPr>
            <w:tcW w:w="10080" w:type="dxa"/>
            <w:tcBorders>
              <w:top w:val="single" w:sz="4" w:space="0" w:color="auto"/>
              <w:left w:val="single" w:sz="4" w:space="0" w:color="auto"/>
              <w:bottom w:val="single" w:sz="4" w:space="0" w:color="auto"/>
              <w:right w:val="single" w:sz="4" w:space="0" w:color="auto"/>
            </w:tcBorders>
          </w:tcPr>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xml:space="preserve">- жилые, общественные, промышленные здания и сооружения: </w:t>
            </w:r>
          </w:p>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p w:rsidR="00FF5E93" w:rsidRPr="00FF5E93" w:rsidRDefault="00FF5E93" w:rsidP="00FF5E93">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системы связи (системы связи и сигнализации, передатчики, приемники, антенны, усилители)</w:t>
            </w:r>
          </w:p>
        </w:tc>
      </w:tr>
    </w:tbl>
    <w:p w:rsidR="00FF5E93" w:rsidRPr="0006253D" w:rsidRDefault="00FF5E93" w:rsidP="008A067C">
      <w:pPr>
        <w:widowControl w:val="0"/>
        <w:tabs>
          <w:tab w:val="left" w:pos="1134"/>
        </w:tabs>
        <w:ind w:firstLine="567"/>
        <w:jc w:val="both"/>
        <w:rPr>
          <w:rFonts w:ascii="GHEA Grapalat" w:hAnsi="GHEA Grapalat"/>
          <w:b/>
          <w:sz w:val="20"/>
          <w:szCs w:val="20"/>
          <w:lang w:val="en-US"/>
        </w:rPr>
      </w:pP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8A067C">
        <w:rPr>
          <w:rFonts w:ascii="GHEA Grapalat" w:hAnsi="GHEA Grapalat"/>
          <w:color w:val="000000"/>
          <w:sz w:val="20"/>
          <w:szCs w:val="2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P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E3395B">
        <w:rPr>
          <w:rFonts w:ascii="GHEA Grapalat" w:hAnsi="GHEA Grapalat"/>
          <w:b/>
        </w:rPr>
        <w:t>4.2</w:t>
      </w:r>
      <w:r w:rsidR="00444026" w:rsidRPr="00E3395B">
        <w:rPr>
          <w:rFonts w:ascii="GHEA Grapalat" w:hAnsi="GHEA Grapalat"/>
          <w:b/>
        </w:rPr>
        <w:t>.</w:t>
      </w:r>
      <w:r w:rsidR="003065C4" w:rsidRPr="00E3395B">
        <w:rPr>
          <w:rFonts w:ascii="GHEA Grapalat" w:hAnsi="GHEA Grapalat"/>
          <w:b/>
        </w:rPr>
        <w:tab/>
      </w:r>
      <w:r w:rsidRPr="00E3395B">
        <w:rPr>
          <w:rFonts w:ascii="GHEA Grapalat" w:hAnsi="GHEA Grapalat"/>
          <w:b/>
        </w:rPr>
        <w:t xml:space="preserve">Заявки на процедуру необходимо подать </w:t>
      </w:r>
      <w:r w:rsidR="00A02584" w:rsidRPr="00E3395B">
        <w:rPr>
          <w:rFonts w:ascii="GHEA Grapalat" w:hAnsi="GHEA Grapalat"/>
          <w:b/>
        </w:rPr>
        <w:t xml:space="preserve">посредством системы не </w:t>
      </w:r>
      <w:r w:rsidR="00A02584" w:rsidRPr="00806F56">
        <w:rPr>
          <w:rFonts w:ascii="GHEA Grapalat" w:hAnsi="GHEA Grapalat"/>
          <w:b/>
        </w:rPr>
        <w:t>позднее 1</w:t>
      </w:r>
      <w:r w:rsidR="00FA4CD8">
        <w:rPr>
          <w:rFonts w:ascii="GHEA Grapalat" w:hAnsi="GHEA Grapalat"/>
          <w:b/>
          <w:lang w:val="en-US"/>
        </w:rPr>
        <w:t>1</w:t>
      </w:r>
      <w:r w:rsidR="00A02584" w:rsidRPr="00806F56">
        <w:rPr>
          <w:rFonts w:ascii="GHEA Grapalat" w:hAnsi="GHEA Grapalat"/>
          <w:b/>
        </w:rPr>
        <w:t xml:space="preserve">:30 часов </w:t>
      </w:r>
      <w:r w:rsidR="00677B70">
        <w:rPr>
          <w:rFonts w:ascii="GHEA Grapalat" w:hAnsi="GHEA Grapalat"/>
          <w:b/>
          <w:lang w:val="en-US"/>
        </w:rPr>
        <w:t>7</w:t>
      </w:r>
      <w:r w:rsidR="00E3395B" w:rsidRPr="00806F56">
        <w:rPr>
          <w:rFonts w:ascii="GHEA Grapalat" w:hAnsi="GHEA Grapalat"/>
          <w:b/>
          <w:lang w:val="en-US"/>
        </w:rPr>
        <w:t>-</w:t>
      </w:r>
      <w:r w:rsidR="009607D4" w:rsidRPr="00806F56">
        <w:rPr>
          <w:rFonts w:ascii="GHEA Grapalat" w:hAnsi="GHEA Grapalat"/>
          <w:b/>
          <w:lang w:val="en-US"/>
        </w:rPr>
        <w:t>ого</w:t>
      </w:r>
      <w:r w:rsidR="00A02584" w:rsidRPr="00806F56">
        <w:rPr>
          <w:rFonts w:ascii="GHEA Grapalat" w:hAnsi="GHEA Grapalat"/>
          <w:b/>
        </w:rPr>
        <w:t xml:space="preserve"> </w:t>
      </w:r>
      <w:r w:rsidR="00677B70">
        <w:rPr>
          <w:rFonts w:ascii="GHEA Grapalat" w:hAnsi="GHEA Grapalat"/>
          <w:b/>
          <w:lang w:val="en-US"/>
        </w:rPr>
        <w:t>апрел</w:t>
      </w:r>
      <w:r w:rsidR="009607D4" w:rsidRPr="00806F56">
        <w:rPr>
          <w:rFonts w:ascii="GHEA Grapalat" w:hAnsi="GHEA Grapalat"/>
          <w:b/>
          <w:lang w:val="en-US"/>
        </w:rPr>
        <w:t xml:space="preserve">я </w:t>
      </w:r>
      <w:r w:rsidR="00A02584" w:rsidRPr="00806F56">
        <w:rPr>
          <w:rFonts w:ascii="GHEA Grapalat" w:hAnsi="GHEA Grapalat"/>
          <w:b/>
        </w:rPr>
        <w:t>202</w:t>
      </w:r>
      <w:r w:rsidR="00677B70">
        <w:rPr>
          <w:rFonts w:ascii="GHEA Grapalat" w:hAnsi="GHEA Grapalat"/>
          <w:b/>
          <w:lang w:val="en-US"/>
        </w:rPr>
        <w:t>5</w:t>
      </w:r>
      <w:r w:rsidR="00A02584" w:rsidRPr="00806F56">
        <w:rPr>
          <w:rFonts w:ascii="GHEA Grapalat" w:hAnsi="GHEA Grapalat"/>
          <w:b/>
        </w:rPr>
        <w:t xml:space="preserve"> года</w:t>
      </w:r>
      <w:r w:rsidRPr="00806F56">
        <w:rPr>
          <w:rFonts w:ascii="GHEA Grapalat" w:hAnsi="GHEA Grapalat"/>
          <w:b/>
        </w:rPr>
        <w:t>.</w:t>
      </w:r>
      <w:r w:rsidR="00AA7117" w:rsidRPr="00806F56">
        <w:rPr>
          <w:rFonts w:ascii="GHEA Grapalat" w:hAnsi="GHEA Grapalat"/>
        </w:rPr>
        <w:t xml:space="preserve"> </w:t>
      </w:r>
      <w:r w:rsidRPr="00806F56">
        <w:rPr>
          <w:rFonts w:ascii="GHEA Grapalat" w:hAnsi="GHEA Grapalat"/>
        </w:rPr>
        <w:t>Заявки, поданные по истечении окончательного срока подачи заявок, не</w:t>
      </w:r>
      <w:r w:rsidRPr="008A067C">
        <w:rPr>
          <w:rFonts w:ascii="GHEA Grapalat" w:hAnsi="GHEA Grapalat"/>
        </w:rPr>
        <w:t xml:space="preserve">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lastRenderedPageBreak/>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B42D8F" w:rsidRDefault="00FD2748" w:rsidP="008A067C">
      <w:pPr>
        <w:pStyle w:val="BodyTextIndent2"/>
        <w:widowControl w:val="0"/>
        <w:tabs>
          <w:tab w:val="left" w:pos="1134"/>
        </w:tabs>
        <w:spacing w:line="240" w:lineRule="auto"/>
        <w:ind w:firstLine="567"/>
        <w:rPr>
          <w:rFonts w:ascii="GHEA Grapalat" w:hAnsi="GHEA Grapalat"/>
          <w:b/>
        </w:rPr>
      </w:pPr>
      <w:r w:rsidRPr="00B42D8F">
        <w:rPr>
          <w:rFonts w:ascii="GHEA Grapalat" w:hAnsi="GHEA Grapalat"/>
          <w:b/>
        </w:rPr>
        <w:t>8.1</w:t>
      </w:r>
      <w:r w:rsidR="00D07367" w:rsidRPr="00B42D8F">
        <w:rPr>
          <w:rFonts w:ascii="GHEA Grapalat" w:hAnsi="GHEA Grapalat"/>
          <w:b/>
        </w:rPr>
        <w:t>.</w:t>
      </w:r>
      <w:r w:rsidR="00D07367" w:rsidRPr="00B42D8F">
        <w:rPr>
          <w:rFonts w:ascii="GHEA Grapalat" w:hAnsi="GHEA Grapalat"/>
          <w:b/>
        </w:rPr>
        <w:tab/>
      </w:r>
      <w:r w:rsidRPr="00B42D8F">
        <w:rPr>
          <w:rFonts w:ascii="GHEA Grapalat" w:hAnsi="GHEA Grapalat"/>
          <w:b/>
        </w:rPr>
        <w:t xml:space="preserve">Вскрытие заявок произойдет посредством системы </w:t>
      </w:r>
      <w:r w:rsidR="002442D8" w:rsidRPr="00B42D8F">
        <w:rPr>
          <w:rFonts w:ascii="GHEA Grapalat" w:hAnsi="GHEA Grapalat"/>
          <w:b/>
        </w:rPr>
        <w:t>в</w:t>
      </w:r>
      <w:r w:rsidR="00241E77" w:rsidRPr="00B42D8F">
        <w:rPr>
          <w:rFonts w:ascii="GHEA Grapalat" w:hAnsi="GHEA Grapalat"/>
          <w:b/>
        </w:rPr>
        <w:t xml:space="preserve"> </w:t>
      </w:r>
      <w:r w:rsidR="00D72E49">
        <w:rPr>
          <w:rFonts w:ascii="GHEA Grapalat" w:hAnsi="GHEA Grapalat"/>
          <w:b/>
        </w:rPr>
        <w:t>11</w:t>
      </w:r>
      <w:r w:rsidR="00A02584" w:rsidRPr="00806F56">
        <w:rPr>
          <w:rFonts w:ascii="GHEA Grapalat" w:hAnsi="GHEA Grapalat"/>
          <w:b/>
        </w:rPr>
        <w:t xml:space="preserve">:30 часов </w:t>
      </w:r>
      <w:r w:rsidR="00677B70">
        <w:rPr>
          <w:rFonts w:ascii="GHEA Grapalat" w:hAnsi="GHEA Grapalat"/>
          <w:b/>
          <w:lang w:val="en-US"/>
        </w:rPr>
        <w:t>7</w:t>
      </w:r>
      <w:r w:rsidR="00A02584" w:rsidRPr="00806F56">
        <w:rPr>
          <w:rFonts w:ascii="GHEA Grapalat" w:hAnsi="GHEA Grapalat"/>
          <w:b/>
        </w:rPr>
        <w:t xml:space="preserve">-го </w:t>
      </w:r>
      <w:r w:rsidR="00677B70">
        <w:rPr>
          <w:rFonts w:ascii="GHEA Grapalat" w:hAnsi="GHEA Grapalat"/>
          <w:b/>
          <w:lang w:val="en-US"/>
        </w:rPr>
        <w:t>апрел</w:t>
      </w:r>
      <w:r w:rsidR="009607D4" w:rsidRPr="00806F56">
        <w:rPr>
          <w:rFonts w:ascii="GHEA Grapalat" w:hAnsi="GHEA Grapalat"/>
          <w:b/>
          <w:lang w:val="en-US"/>
        </w:rPr>
        <w:t>я</w:t>
      </w:r>
      <w:r w:rsidR="00A02584" w:rsidRPr="00806F56">
        <w:rPr>
          <w:rFonts w:ascii="GHEA Grapalat" w:hAnsi="GHEA Grapalat"/>
          <w:b/>
        </w:rPr>
        <w:t xml:space="preserve"> 202</w:t>
      </w:r>
      <w:r w:rsidR="00677B70">
        <w:rPr>
          <w:rFonts w:ascii="GHEA Grapalat" w:hAnsi="GHEA Grapalat"/>
          <w:b/>
          <w:lang w:val="en-US"/>
        </w:rPr>
        <w:t>5</w:t>
      </w:r>
      <w:r w:rsidR="00A02584" w:rsidRPr="00806F56">
        <w:rPr>
          <w:rFonts w:ascii="GHEA Grapalat" w:hAnsi="GHEA Grapalat"/>
          <w:b/>
        </w:rPr>
        <w:t xml:space="preserve"> года</w:t>
      </w:r>
      <w:r w:rsidR="00242E5B" w:rsidRPr="00806F56">
        <w:rPr>
          <w:rFonts w:ascii="GHEA Grapalat" w:hAnsi="GHEA Grapalat"/>
          <w:b/>
          <w:lang w:val="en-US"/>
        </w:rPr>
        <w:t>.</w:t>
      </w:r>
      <w:r w:rsidRPr="00B42D8F">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 xml:space="preserve">таковыми </w:t>
      </w:r>
      <w:r w:rsidR="003F64C5" w:rsidRPr="008A067C">
        <w:rPr>
          <w:rFonts w:ascii="GHEA Grapalat" w:hAnsi="GHEA Grapalat"/>
        </w:rPr>
        <w:lastRenderedPageBreak/>
        <w:t>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w:t>
      </w:r>
      <w:r w:rsidR="00D23C17" w:rsidRPr="008A067C">
        <w:rPr>
          <w:rFonts w:ascii="GHEA Grapalat" w:hAnsi="GHEA Grapalat"/>
          <w:sz w:val="20"/>
        </w:rPr>
        <w:lastRenderedPageBreak/>
        <w:t>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w:t>
      </w:r>
      <w:r w:rsidRPr="003B0E47">
        <w:rPr>
          <w:rFonts w:ascii="GHEA Grapalat" w:hAnsi="GHEA Grapalat"/>
        </w:rPr>
        <w:lastRenderedPageBreak/>
        <w:t xml:space="preserve">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8A067C">
        <w:rPr>
          <w:rFonts w:ascii="GHEA Grapalat" w:hAnsi="GHEA Grapalat"/>
        </w:rPr>
        <w:lastRenderedPageBreak/>
        <w:t>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7C1BDC">
        <w:rPr>
          <w:rFonts w:ascii="GHEA Grapalat" w:hAnsi="GHEA Grapalat"/>
          <w:sz w:val="20"/>
          <w:szCs w:val="20"/>
          <w:lang w:val="en-US"/>
        </w:rPr>
        <w:t>10</w:t>
      </w:r>
      <w:r w:rsidR="0002394E" w:rsidRPr="0002394E">
        <w:rPr>
          <w:rFonts w:ascii="GHEA Grapalat" w:hAnsi="GHEA Grapalat"/>
          <w:sz w:val="20"/>
          <w:szCs w:val="20"/>
        </w:rPr>
        <w:t xml:space="preserve">-и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BB362C" w:rsidRPr="0076046B">
        <w:rPr>
          <w:rFonts w:ascii="GHEA Grapalat" w:hAnsi="GHEA Grapalat"/>
          <w:sz w:val="20"/>
          <w:szCs w:val="20"/>
        </w:rPr>
        <w:t xml:space="preserve">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w:t>
      </w:r>
      <w:r w:rsidRPr="00AC49F1">
        <w:rPr>
          <w:rFonts w:ascii="GHEA Grapalat" w:hAnsi="GHEA Grapalat" w:cs="Sylfaen"/>
          <w:sz w:val="20"/>
          <w:szCs w:val="20"/>
        </w:rPr>
        <w:lastRenderedPageBreak/>
        <w:t>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00023AFA" w:rsidRPr="008A067C">
        <w:rPr>
          <w:rFonts w:ascii="GHEA Grapalat" w:hAnsi="GHEA Grapalat"/>
          <w:sz w:val="20"/>
          <w:szCs w:val="20"/>
        </w:rPr>
        <w:lastRenderedPageBreak/>
        <w:t>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HHQK-GHTsDzB-2</w:t>
      </w:r>
      <w:r w:rsidR="00DA5932">
        <w:rPr>
          <w:rFonts w:ascii="GHEA Grapalat" w:hAnsi="GHEA Grapalat"/>
          <w:b/>
          <w:lang w:val="en-US"/>
        </w:rPr>
        <w:t>5</w:t>
      </w:r>
      <w:r w:rsidR="00DA5932">
        <w:rPr>
          <w:rFonts w:ascii="GHEA Grapalat" w:hAnsi="GHEA Grapalat"/>
          <w:b/>
        </w:rPr>
        <w:t>/</w:t>
      </w:r>
      <w:r w:rsidR="00136879">
        <w:rPr>
          <w:rFonts w:ascii="GHEA Grapalat" w:hAnsi="GHEA Grapalat"/>
          <w:b/>
          <w:lang w:val="en-US"/>
        </w:rPr>
        <w:t>8</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HHQK-GHTsDzB-25/</w:t>
      </w:r>
      <w:r w:rsidR="00136879">
        <w:rPr>
          <w:rFonts w:ascii="GHEA Grapalat" w:hAnsi="GHEA Grapalat"/>
          <w:sz w:val="20"/>
          <w:szCs w:val="20"/>
          <w:lang w:val="en-US"/>
        </w:rPr>
        <w:t>8</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HHQK-GHTsDzB-2</w:t>
      </w:r>
      <w:r w:rsidR="00DA5932">
        <w:rPr>
          <w:rFonts w:ascii="GHEA Grapalat" w:hAnsi="GHEA Grapalat"/>
          <w:sz w:val="20"/>
          <w:szCs w:val="20"/>
          <w:lang w:val="en-US"/>
        </w:rPr>
        <w:t>5</w:t>
      </w:r>
      <w:r w:rsidR="003E3CD4" w:rsidRPr="003E3CD4">
        <w:rPr>
          <w:rFonts w:ascii="GHEA Grapalat" w:hAnsi="GHEA Grapalat"/>
          <w:sz w:val="20"/>
          <w:szCs w:val="20"/>
          <w:lang w:val="hy-AM"/>
        </w:rPr>
        <w:t>/</w:t>
      </w:r>
      <w:r w:rsidR="00DB22CB">
        <w:rPr>
          <w:rFonts w:ascii="GHEA Grapalat" w:hAnsi="GHEA Grapalat"/>
          <w:sz w:val="20"/>
          <w:szCs w:val="20"/>
          <w:lang w:val="en-US"/>
        </w:rPr>
        <w:t>8</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HHQK-GHTsDzB-2</w:t>
      </w:r>
      <w:r w:rsidR="00DA5932">
        <w:rPr>
          <w:rFonts w:ascii="GHEA Grapalat" w:hAnsi="GHEA Grapalat"/>
          <w:sz w:val="20"/>
          <w:szCs w:val="20"/>
          <w:lang w:val="en-US"/>
        </w:rPr>
        <w:t>5</w:t>
      </w:r>
      <w:r w:rsidR="002130E9">
        <w:rPr>
          <w:rFonts w:ascii="GHEA Grapalat" w:hAnsi="GHEA Grapalat"/>
          <w:sz w:val="20"/>
          <w:szCs w:val="20"/>
          <w:lang w:val="en-US"/>
        </w:rPr>
        <w:t>/</w:t>
      </w:r>
      <w:r w:rsidR="00DB22CB">
        <w:rPr>
          <w:rFonts w:ascii="GHEA Grapalat" w:hAnsi="GHEA Grapalat"/>
          <w:sz w:val="20"/>
          <w:szCs w:val="20"/>
          <w:lang w:val="en-US"/>
        </w:rPr>
        <w:t>8</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HHQK-GHTsDzB-2</w:t>
      </w:r>
      <w:r w:rsidR="00DA5932">
        <w:rPr>
          <w:rFonts w:ascii="GHEA Grapalat" w:hAnsi="GHEA Grapalat"/>
          <w:b/>
          <w:i w:val="0"/>
          <w:lang w:val="en-US"/>
        </w:rPr>
        <w:t>5</w:t>
      </w:r>
      <w:r w:rsidR="00DA5932">
        <w:rPr>
          <w:rFonts w:ascii="GHEA Grapalat" w:hAnsi="GHEA Grapalat"/>
          <w:b/>
          <w:i w:val="0"/>
        </w:rPr>
        <w:t>/</w:t>
      </w:r>
      <w:r w:rsidR="00DB22CB">
        <w:rPr>
          <w:rFonts w:ascii="GHEA Grapalat" w:hAnsi="GHEA Grapalat"/>
          <w:b/>
          <w:i w:val="0"/>
          <w:lang w:val="en-US"/>
        </w:rPr>
        <w:t>8</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327426"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327426"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327426"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327426"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327426"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5E25E4"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HHQK-GHTsDzB-2</w:t>
      </w:r>
      <w:r w:rsidR="005E25E4">
        <w:rPr>
          <w:rFonts w:ascii="GHEA Grapalat" w:hAnsi="GHEA Grapalat"/>
          <w:b/>
          <w:lang w:val="en-US"/>
        </w:rPr>
        <w:t>5</w:t>
      </w:r>
      <w:r w:rsidR="002130E9">
        <w:rPr>
          <w:rFonts w:ascii="GHEA Grapalat" w:hAnsi="GHEA Grapalat"/>
          <w:b/>
        </w:rPr>
        <w:t>/</w:t>
      </w:r>
      <w:r w:rsidR="004B5957">
        <w:rPr>
          <w:rFonts w:ascii="GHEA Grapalat" w:hAnsi="GHEA Grapalat"/>
          <w:b/>
          <w:lang w:val="en-US"/>
        </w:rPr>
        <w:t>8</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HHQK-GHTsDzB-2</w:t>
      </w:r>
      <w:r w:rsidR="005E25E4">
        <w:rPr>
          <w:rFonts w:ascii="GHEA Grapalat" w:hAnsi="GHEA Grapalat"/>
          <w:lang w:val="en-US"/>
        </w:rPr>
        <w:t>5</w:t>
      </w:r>
      <w:r w:rsidR="002130E9">
        <w:rPr>
          <w:rFonts w:ascii="GHEA Grapalat" w:hAnsi="GHEA Grapalat"/>
        </w:rPr>
        <w:t>/</w:t>
      </w:r>
      <w:r w:rsidR="004B5957">
        <w:rPr>
          <w:rFonts w:ascii="GHEA Grapalat" w:hAnsi="GHEA Grapalat"/>
          <w:lang w:val="en-US"/>
        </w:rPr>
        <w:t>8</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EB3995">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простой градостроительной экспертизы проектно-сметной документации на строительных работ главного корпуса Аштаракского медицинского центра Арагцотнская область,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E0030F"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HHQK-GHTsDzB-2</w:t>
      </w:r>
      <w:r w:rsidR="00E0030F">
        <w:rPr>
          <w:rFonts w:ascii="GHEA Grapalat" w:hAnsi="GHEA Grapalat"/>
          <w:b/>
          <w:lang w:val="en-US"/>
        </w:rPr>
        <w:t>5</w:t>
      </w:r>
      <w:r w:rsidR="002130E9" w:rsidRPr="005D4D35">
        <w:rPr>
          <w:rFonts w:ascii="GHEA Grapalat" w:hAnsi="GHEA Grapalat"/>
          <w:b/>
        </w:rPr>
        <w:t>/</w:t>
      </w:r>
      <w:r w:rsidR="00A17FAF">
        <w:rPr>
          <w:rFonts w:ascii="GHEA Grapalat" w:hAnsi="GHEA Grapalat"/>
          <w:b/>
          <w:lang w:val="en-US"/>
        </w:rPr>
        <w:t>8</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HHQK-GHTsDzB-2</w:t>
      </w:r>
      <w:r w:rsidR="00E0030F">
        <w:rPr>
          <w:rFonts w:ascii="GHEA Grapalat" w:hAnsi="GHEA Grapalat"/>
          <w:sz w:val="20"/>
          <w:szCs w:val="20"/>
          <w:lang w:val="en-US"/>
        </w:rPr>
        <w:t>5</w:t>
      </w:r>
      <w:r w:rsidR="002130E9">
        <w:rPr>
          <w:rFonts w:ascii="GHEA Grapalat" w:hAnsi="GHEA Grapalat"/>
          <w:sz w:val="20"/>
          <w:szCs w:val="20"/>
        </w:rPr>
        <w:t>/</w:t>
      </w:r>
      <w:r w:rsidR="00A17FAF">
        <w:rPr>
          <w:rFonts w:ascii="GHEA Grapalat" w:hAnsi="GHEA Grapalat"/>
          <w:sz w:val="20"/>
          <w:szCs w:val="20"/>
          <w:lang w:val="en-US"/>
        </w:rPr>
        <w:t>8</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563AA6"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HHQK-GHTsDzB-2</w:t>
      </w:r>
      <w:r w:rsidRPr="00267276">
        <w:rPr>
          <w:rFonts w:ascii="GHEA Grapalat" w:hAnsi="GHEA Grapalat"/>
          <w:b/>
          <w:sz w:val="18"/>
          <w:szCs w:val="18"/>
          <w:lang w:val="en-US"/>
        </w:rPr>
        <w:t>5</w:t>
      </w:r>
      <w:r w:rsidRPr="00267276">
        <w:rPr>
          <w:rFonts w:ascii="GHEA Grapalat" w:hAnsi="GHEA Grapalat"/>
          <w:b/>
          <w:sz w:val="18"/>
          <w:szCs w:val="18"/>
        </w:rPr>
        <w:t>/</w:t>
      </w:r>
      <w:r>
        <w:rPr>
          <w:rFonts w:ascii="GHEA Grapalat" w:hAnsi="GHEA Grapalat"/>
          <w:b/>
          <w:sz w:val="18"/>
          <w:szCs w:val="18"/>
          <w:lang w:val="en-US"/>
        </w:rPr>
        <w:t>8</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67900">
        <w:rPr>
          <w:rFonts w:ascii="GHEA Grapalat" w:eastAsiaTheme="minorHAnsi" w:hAnsi="GHEA Grapalat" w:cstheme="minorBidi"/>
          <w:sz w:val="20"/>
          <w:szCs w:val="20"/>
        </w:rPr>
        <w:t>N</w:t>
      </w:r>
      <w:r>
        <w:rPr>
          <w:rFonts w:eastAsiaTheme="minorHAnsi" w:cstheme="minorBidi"/>
          <w:sz w:val="20"/>
          <w:szCs w:val="20"/>
          <w:lang w:val="hy-AM"/>
        </w:rPr>
        <w:t xml:space="preserve"> </w:t>
      </w:r>
      <w:r>
        <w:rPr>
          <w:rFonts w:ascii="GHEA Grapalat" w:hAnsi="GHEA Grapalat"/>
          <w:b/>
          <w:sz w:val="20"/>
          <w:szCs w:val="22"/>
        </w:rPr>
        <w:t>HHQK-GHTsDzB-2</w:t>
      </w:r>
      <w:r>
        <w:rPr>
          <w:rFonts w:ascii="GHEA Grapalat" w:hAnsi="GHEA Grapalat"/>
          <w:b/>
          <w:sz w:val="20"/>
          <w:szCs w:val="22"/>
          <w:lang w:val="en-US"/>
        </w:rPr>
        <w:t>5</w:t>
      </w:r>
      <w:r>
        <w:rPr>
          <w:rFonts w:ascii="GHEA Grapalat" w:hAnsi="GHEA Grapalat"/>
          <w:b/>
          <w:sz w:val="20"/>
          <w:szCs w:val="22"/>
        </w:rPr>
        <w:t>/</w:t>
      </w:r>
      <w:r>
        <w:rPr>
          <w:rFonts w:ascii="GHEA Grapalat" w:hAnsi="GHEA Grapalat"/>
          <w:b/>
          <w:sz w:val="20"/>
          <w:szCs w:val="22"/>
          <w:lang w:val="en-US"/>
        </w:rPr>
        <w:t>8</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2" w:history="1">
        <w:r w:rsidRPr="003300CB">
          <w:rPr>
            <w:rStyle w:val="Hyperlink"/>
            <w:rFonts w:ascii="GHEA Grapalat" w:hAnsi="GHEA Grapalat"/>
            <w:sz w:val="20"/>
            <w:szCs w:val="20"/>
            <w:u w:val="none"/>
            <w:lang w:val="af-ZA"/>
          </w:rPr>
          <w:t>a.manucharyan@minurban.am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Pr>
          <w:rFonts w:ascii="GHEA Grapalat" w:hAnsi="GHEA Grapalat"/>
          <w:b/>
          <w:sz w:val="20"/>
          <w:szCs w:val="22"/>
        </w:rPr>
        <w:t>HHQ</w:t>
      </w:r>
      <w:r w:rsidR="00090568">
        <w:rPr>
          <w:rFonts w:ascii="GHEA Grapalat" w:hAnsi="GHEA Grapalat"/>
          <w:b/>
          <w:sz w:val="20"/>
          <w:szCs w:val="22"/>
        </w:rPr>
        <w:t>K-GH</w:t>
      </w:r>
      <w:r>
        <w:rPr>
          <w:rFonts w:ascii="GHEA Grapalat" w:hAnsi="GHEA Grapalat"/>
          <w:b/>
          <w:sz w:val="20"/>
          <w:szCs w:val="22"/>
        </w:rPr>
        <w:t>TsDzB-2</w:t>
      </w:r>
      <w:r>
        <w:rPr>
          <w:rFonts w:ascii="GHEA Grapalat" w:hAnsi="GHEA Grapalat"/>
          <w:b/>
          <w:sz w:val="20"/>
          <w:szCs w:val="22"/>
          <w:lang w:val="en-US"/>
        </w:rPr>
        <w:t>5</w:t>
      </w:r>
      <w:r>
        <w:rPr>
          <w:rFonts w:ascii="GHEA Grapalat" w:hAnsi="GHEA Grapalat"/>
          <w:b/>
          <w:sz w:val="20"/>
          <w:szCs w:val="22"/>
        </w:rPr>
        <w:t>/</w:t>
      </w:r>
      <w:r w:rsidR="00090568">
        <w:rPr>
          <w:rFonts w:ascii="GHEA Grapalat" w:hAnsi="GHEA Grapalat"/>
          <w:b/>
          <w:sz w:val="20"/>
          <w:szCs w:val="22"/>
          <w:lang w:val="en-US"/>
        </w:rPr>
        <w:t>8</w:t>
      </w:r>
      <w:r w:rsidRPr="00434421">
        <w:rPr>
          <w:rFonts w:ascii="GHEA Grapalat" w:eastAsiaTheme="minorHAnsi" w:hAnsi="GHEA Grapalat" w:cstheme="minorBidi"/>
          <w:sz w:val="20"/>
          <w:szCs w:val="20"/>
        </w:rPr>
        <w:t xml:space="preserve">, включая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lastRenderedPageBreak/>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HHQK-GHTsDzB-2</w:t>
      </w:r>
      <w:r w:rsidR="00E15421">
        <w:rPr>
          <w:rFonts w:ascii="GHEA Grapalat" w:hAnsi="GHEA Grapalat"/>
          <w:b/>
          <w:lang w:val="en-US"/>
        </w:rPr>
        <w:t>5</w:t>
      </w:r>
      <w:r w:rsidR="002130E9">
        <w:rPr>
          <w:rFonts w:ascii="GHEA Grapalat" w:hAnsi="GHEA Grapalat"/>
          <w:b/>
        </w:rPr>
        <w:t>/</w:t>
      </w:r>
      <w:r w:rsidR="00736E84">
        <w:rPr>
          <w:rFonts w:ascii="GHEA Grapalat" w:hAnsi="GHEA Grapalat"/>
          <w:b/>
          <w:lang w:val="en-US"/>
        </w:rPr>
        <w:t>8</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HHQK-GHTsDzB-2</w:t>
      </w:r>
      <w:r w:rsidR="00E15421" w:rsidRPr="002356B4">
        <w:rPr>
          <w:rFonts w:ascii="GHEA Grapalat" w:hAnsi="GHEA Grapalat"/>
          <w:b/>
          <w:lang w:val="en-US"/>
        </w:rPr>
        <w:t>5</w:t>
      </w:r>
      <w:r w:rsidR="00E15421" w:rsidRPr="002356B4">
        <w:rPr>
          <w:rFonts w:ascii="GHEA Grapalat" w:hAnsi="GHEA Grapalat"/>
          <w:b/>
        </w:rPr>
        <w:t>/</w:t>
      </w:r>
      <w:r w:rsidR="00736E84" w:rsidRPr="002356B4">
        <w:rPr>
          <w:rFonts w:ascii="GHEA Grapalat" w:hAnsi="GHEA Grapalat"/>
          <w:b/>
          <w:lang w:val="en-US"/>
        </w:rPr>
        <w:t>8</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9"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BA0CDA" w:rsidRDefault="00E15421" w:rsidP="00E15421">
      <w:pPr>
        <w:widowControl w:val="0"/>
        <w:tabs>
          <w:tab w:val="left" w:pos="1134"/>
        </w:tabs>
        <w:spacing w:after="160"/>
        <w:ind w:firstLine="567"/>
        <w:jc w:val="both"/>
        <w:rPr>
          <w:rFonts w:ascii="GHEA Grapalat" w:hAnsi="GHEA Grapalat" w:cs="Sylfaen"/>
          <w:sz w:val="20"/>
          <w:szCs w:val="20"/>
        </w:rPr>
      </w:pPr>
      <w:r w:rsidRPr="00BA0CDA">
        <w:rPr>
          <w:rFonts w:ascii="GHEA Grapalat" w:hAnsi="GHEA Grapalat"/>
          <w:sz w:val="20"/>
          <w:szCs w:val="20"/>
        </w:rPr>
        <w:t>1.1.</w:t>
      </w:r>
      <w:r w:rsidRPr="00BA0CDA">
        <w:rPr>
          <w:rFonts w:ascii="GHEA Grapalat" w:hAnsi="GHEA Grapalat"/>
          <w:sz w:val="20"/>
          <w:szCs w:val="20"/>
        </w:rPr>
        <w:tab/>
        <w:t xml:space="preserve">Заказчик поручает, а Исполнитель принимает обязательство по приобретению </w:t>
      </w:r>
      <w:r w:rsidRPr="00BA0CDA">
        <w:rPr>
          <w:rFonts w:ascii="GHEA Grapalat" w:hAnsi="GHEA Grapalat"/>
          <w:b/>
          <w:sz w:val="20"/>
          <w:szCs w:val="20"/>
        </w:rPr>
        <w:t>услуг</w:t>
      </w:r>
      <w:r w:rsidR="00BA0CDA" w:rsidRPr="00BA0CDA">
        <w:rPr>
          <w:rFonts w:ascii="GHEA Grapalat" w:hAnsi="GHEA Grapalat"/>
          <w:b/>
          <w:sz w:val="20"/>
          <w:szCs w:val="20"/>
          <w:lang w:val="en-US"/>
        </w:rPr>
        <w:t xml:space="preserve"> </w:t>
      </w:r>
      <w:r w:rsidR="00BA0CDA" w:rsidRPr="00BA0CDA">
        <w:rPr>
          <w:rFonts w:ascii="GHEA Grapalat" w:hAnsi="GHEA Grapalat"/>
          <w:b/>
          <w:sz w:val="20"/>
          <w:szCs w:val="20"/>
        </w:rPr>
        <w:t>простой градостроительной экспертизы проектно-сметной документации на строительных работ главного корпуса Аштаракского медицинского центра Арагцотнская область, РА</w:t>
      </w:r>
      <w:r w:rsidR="00BA0CDA" w:rsidRPr="00BA0CDA">
        <w:rPr>
          <w:rFonts w:ascii="GHEA Grapalat" w:hAnsi="GHEA Grapalat"/>
          <w:sz w:val="20"/>
          <w:szCs w:val="20"/>
        </w:rPr>
        <w:t xml:space="preserve"> </w:t>
      </w:r>
      <w:r w:rsidRPr="00BA0CDA">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bookmarkStart w:id="10" w:name="_GoBack"/>
      <w:bookmarkEnd w:id="10"/>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2948D1" w:rsidRPr="00EA150D">
        <w:rPr>
          <w:rFonts w:ascii="GHEA Grapalat" w:hAnsi="GHEA Grapalat"/>
          <w:sz w:val="20"/>
        </w:rPr>
        <w:t xml:space="preserve">Если предоставленная услуга соответствует условиям договора, Заказчик в течение </w:t>
      </w:r>
      <w:r w:rsidR="00E4004C" w:rsidRPr="00EA150D">
        <w:rPr>
          <w:rFonts w:ascii="GHEA Grapalat" w:hAnsi="GHEA Grapalat"/>
          <w:sz w:val="20"/>
          <w:lang w:val="en-US"/>
        </w:rPr>
        <w:t>10</w:t>
      </w:r>
      <w:r w:rsidR="00D34362" w:rsidRPr="00EA150D">
        <w:rPr>
          <w:rFonts w:ascii="GHEA Grapalat" w:hAnsi="GHEA Grapalat"/>
          <w:sz w:val="20"/>
          <w:lang w:val="en-US"/>
        </w:rPr>
        <w:t xml:space="preserve"> </w:t>
      </w:r>
      <w:r w:rsidR="002948D1" w:rsidRPr="00EA150D">
        <w:rPr>
          <w:rFonts w:ascii="GHEA Grapalat" w:hAnsi="GHEA Grapalat"/>
          <w:sz w:val="20"/>
        </w:rPr>
        <w:t>календарных дней,</w:t>
      </w:r>
      <w:r w:rsidR="00296AAA" w:rsidRPr="00EA150D">
        <w:rPr>
          <w:rFonts w:ascii="GHEA Grapalat" w:hAnsi="GHEA Grapalat"/>
          <w:sz w:val="20"/>
          <w:lang w:val="en-US"/>
        </w:rPr>
        <w:t xml:space="preserve"> </w:t>
      </w:r>
      <w:r w:rsidR="00296AAA" w:rsidRPr="00EA150D">
        <w:rPr>
          <w:rFonts w:ascii="GHEA Grapalat" w:hAnsi="GHEA Grapalat"/>
          <w:sz w:val="20"/>
        </w:rPr>
        <w:t>с рабочего дня</w:t>
      </w:r>
      <w:r w:rsidR="002948D1" w:rsidRPr="00EA150D">
        <w:rPr>
          <w:rFonts w:ascii="GHEA Grapalat" w:hAnsi="GHEA Grapalat"/>
          <w:sz w:val="20"/>
        </w:rPr>
        <w:t xml:space="preserve"> </w:t>
      </w:r>
      <w:r w:rsidR="00296AAA" w:rsidRPr="00EA150D">
        <w:rPr>
          <w:rFonts w:ascii="GHEA Grapalat" w:hAnsi="GHEA Grapalat"/>
          <w:sz w:val="20"/>
        </w:rPr>
        <w:t>следующего за днем получения документов, указанных в пункте 3.1 договора</w:t>
      </w:r>
      <w:r w:rsidR="00296AAA" w:rsidRPr="00EA150D">
        <w:rPr>
          <w:rFonts w:ascii="GHEA Grapalat" w:hAnsi="GHEA Grapalat"/>
          <w:sz w:val="20"/>
          <w:lang w:val="en-US"/>
        </w:rPr>
        <w:t>,</w:t>
      </w:r>
      <w:r w:rsidR="00296AAA" w:rsidRPr="00EA150D">
        <w:rPr>
          <w:rFonts w:ascii="GHEA Grapalat" w:hAnsi="GHEA Grapalat"/>
          <w:sz w:val="20"/>
        </w:rPr>
        <w:t xml:space="preserve"> </w:t>
      </w:r>
      <w:r w:rsidR="002948D1" w:rsidRPr="00EA150D">
        <w:rPr>
          <w:rFonts w:ascii="GHEA Grapalat" w:hAnsi="GHEA Grapalat"/>
          <w:sz w:val="20"/>
        </w:rPr>
        <w:t>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lastRenderedPageBreak/>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Pr="00CD51CC"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CD51CC">
        <w:rPr>
          <w:rFonts w:ascii="GHEA Grapalat" w:hAnsi="GHEA Grapalat"/>
          <w:sz w:val="20"/>
          <w:szCs w:val="20"/>
        </w:rPr>
        <w:lastRenderedPageBreak/>
        <w:t xml:space="preserve">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CD51CC">
        <w:rPr>
          <w:rFonts w:ascii="GHEA Grapalat" w:hAnsi="GHEA Grapalat"/>
          <w:sz w:val="20"/>
          <w:szCs w:val="20"/>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FE2830"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480CB5">
            <w:pPr>
              <w:widowControl w:val="0"/>
              <w:spacing w:after="160" w:line="360" w:lineRule="auto"/>
              <w:rPr>
                <w:rFonts w:ascii="GHEA Grapalat" w:hAnsi="GHEA Grapalat"/>
                <w:sz w:val="20"/>
                <w:szCs w:val="20"/>
              </w:rPr>
            </w:pPr>
          </w:p>
          <w:p w:rsidR="00480CB5" w:rsidRPr="00CD51CC" w:rsidRDefault="00480CB5" w:rsidP="00480CB5">
            <w:pPr>
              <w:widowControl w:val="0"/>
              <w:spacing w:after="160" w:line="360" w:lineRule="auto"/>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HHQK-GHTsDzB-2</w:t>
      </w:r>
      <w:r w:rsidR="00854049" w:rsidRPr="00D5455E">
        <w:rPr>
          <w:rFonts w:ascii="GHEA Grapalat" w:hAnsi="GHEA Grapalat"/>
          <w:i/>
          <w:sz w:val="20"/>
          <w:lang w:val="en-US"/>
        </w:rPr>
        <w:t>5</w:t>
      </w:r>
      <w:r w:rsidR="002130E9" w:rsidRPr="00D5455E">
        <w:rPr>
          <w:rFonts w:ascii="GHEA Grapalat" w:hAnsi="GHEA Grapalat"/>
          <w:i/>
          <w:sz w:val="20"/>
        </w:rPr>
        <w:t>/</w:t>
      </w:r>
      <w:r w:rsidR="005F4EA0">
        <w:rPr>
          <w:rFonts w:ascii="GHEA Grapalat" w:hAnsi="GHEA Grapalat"/>
          <w:i/>
          <w:sz w:val="20"/>
          <w:lang w:val="en-US"/>
        </w:rPr>
        <w:t>8</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Pr="00027708">
              <w:rPr>
                <w:rFonts w:ascii="GHEA Grapalat" w:hAnsi="GHEA Grapalat"/>
                <w:color w:val="000000" w:themeColor="text1"/>
                <w:sz w:val="20"/>
                <w:szCs w:val="20"/>
                <w:lang w:val="en-US"/>
              </w:rPr>
              <w:t>5</w:t>
            </w:r>
            <w:r w:rsidR="00854049" w:rsidRPr="00027708">
              <w:rPr>
                <w:rFonts w:ascii="GHEA Grapalat" w:hAnsi="GHEA Grapalat"/>
                <w:color w:val="000000" w:themeColor="text1"/>
                <w:sz w:val="20"/>
                <w:szCs w:val="20"/>
              </w:rPr>
              <w:t>1</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027708" w:rsidRPr="00027708" w:rsidRDefault="00027708" w:rsidP="00027708">
            <w:pPr>
              <w:pStyle w:val="NoSpacing"/>
              <w:jc w:val="center"/>
              <w:rPr>
                <w:rFonts w:ascii="GHEA Grapalat" w:hAnsi="GHEA Grapalat"/>
                <w:sz w:val="20"/>
                <w:szCs w:val="20"/>
                <w:lang w:val="en-US"/>
              </w:rPr>
            </w:pPr>
            <w:r w:rsidRPr="00027708">
              <w:rPr>
                <w:rFonts w:ascii="GHEA Grapalat" w:hAnsi="GHEA Grapalat"/>
                <w:sz w:val="20"/>
                <w:szCs w:val="20"/>
                <w:lang w:val="en-US"/>
              </w:rPr>
              <w:t xml:space="preserve">20 календарных дней со дня, следующего за днем </w:t>
            </w:r>
            <w:r w:rsidRPr="00027708">
              <w:rPr>
                <w:rFonts w:ascii="Cambria Math" w:hAnsi="Cambria Math" w:cs="Cambria Math"/>
                <w:sz w:val="20"/>
                <w:szCs w:val="20"/>
                <w:lang w:val="en-US"/>
              </w:rPr>
              <w:t>​​</w:t>
            </w:r>
            <w:r w:rsidRPr="00027708">
              <w:rPr>
                <w:rFonts w:ascii="GHEA Grapalat" w:hAnsi="GHEA Grapalat" w:cs="GHEA Grapalat"/>
                <w:sz w:val="20"/>
                <w:szCs w:val="20"/>
                <w:lang w:val="en-US"/>
              </w:rPr>
              <w:t>предоставления</w:t>
            </w:r>
            <w:r w:rsidRPr="00027708">
              <w:rPr>
                <w:rFonts w:ascii="GHEA Grapalat" w:hAnsi="GHEA Grapalat"/>
                <w:sz w:val="20"/>
                <w:szCs w:val="20"/>
                <w:lang w:val="en-US"/>
              </w:rPr>
              <w:t xml:space="preserve"> Заказчиком Исполнителя</w:t>
            </w:r>
          </w:p>
          <w:p w:rsidR="002D5024" w:rsidRPr="00027708" w:rsidRDefault="00027708" w:rsidP="00027708">
            <w:pPr>
              <w:pStyle w:val="NoSpacing"/>
              <w:jc w:val="center"/>
              <w:rPr>
                <w:rFonts w:ascii="GHEA Grapalat" w:hAnsi="GHEA Grapalat"/>
                <w:sz w:val="20"/>
                <w:szCs w:val="20"/>
                <w:lang w:val="en-US"/>
              </w:rPr>
            </w:pPr>
            <w:r w:rsidRPr="00027708">
              <w:rPr>
                <w:rFonts w:ascii="GHEA Grapalat" w:hAnsi="GHEA Grapalat"/>
                <w:sz w:val="20"/>
                <w:szCs w:val="20"/>
                <w:lang w:val="en-US"/>
              </w:rPr>
              <w:t>полного комплекта проектно-сметной документации</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Default="002948D1" w:rsidP="00D27ADD">
      <w:pPr>
        <w:widowControl w:val="0"/>
        <w:spacing w:after="160"/>
        <w:jc w:val="center"/>
        <w:rPr>
          <w:rFonts w:ascii="GHEA Grapalat" w:hAnsi="GHEA Grapalat"/>
          <w:b/>
          <w:sz w:val="20"/>
        </w:rPr>
      </w:pPr>
      <w:r w:rsidRPr="00FF65C6">
        <w:rPr>
          <w:rFonts w:ascii="GHEA Grapalat" w:hAnsi="GHEA Grapalat"/>
          <w:b/>
          <w:sz w:val="20"/>
          <w:lang w:val="en-US"/>
        </w:rPr>
        <w:t>Т</w:t>
      </w:r>
      <w:r w:rsidRPr="00FF65C6">
        <w:rPr>
          <w:rFonts w:ascii="GHEA Grapalat" w:hAnsi="GHEA Grapalat"/>
          <w:b/>
          <w:sz w:val="20"/>
        </w:rPr>
        <w:t>ехническая характеристика</w:t>
      </w:r>
    </w:p>
    <w:p w:rsidR="00107F63" w:rsidRPr="00107F63" w:rsidRDefault="00107F63" w:rsidP="00D27ADD">
      <w:pPr>
        <w:widowControl w:val="0"/>
        <w:spacing w:after="160"/>
        <w:jc w:val="center"/>
        <w:rPr>
          <w:rFonts w:ascii="GHEA Grapalat" w:hAnsi="GHEA Grapalat"/>
          <w:b/>
          <w:sz w:val="16"/>
        </w:rPr>
      </w:pPr>
      <w:r w:rsidRPr="00107F63">
        <w:rPr>
          <w:rFonts w:ascii="GHEA Grapalat" w:hAnsi="GHEA Grapalat" w:cs="Sylfaen"/>
          <w:b/>
          <w:color w:val="000000"/>
          <w:sz w:val="20"/>
        </w:rPr>
        <w:t>услуг простой градостроительной экспертизы проектно-сметной документации на строительных работ главного корпуса Аштаракского медицинского центра Арагцотнская область, РА</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3493"/>
        <w:gridCol w:w="19"/>
        <w:gridCol w:w="6210"/>
      </w:tblGrid>
      <w:tr w:rsidR="00316338" w:rsidRPr="00AD5542" w:rsidTr="00AD5542">
        <w:trPr>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AD5542" w:rsidRDefault="00316338" w:rsidP="00DD5F39">
            <w:pPr>
              <w:jc w:val="center"/>
              <w:rPr>
                <w:rFonts w:ascii="GHEA Grapalat" w:hAnsi="GHEA Grapalat"/>
                <w:sz w:val="18"/>
                <w:szCs w:val="18"/>
              </w:rPr>
            </w:pPr>
            <w:r w:rsidRPr="00AD5542">
              <w:rPr>
                <w:rFonts w:ascii="GHEA Grapalat" w:hAnsi="GHEA Grapalat"/>
                <w:sz w:val="18"/>
                <w:szCs w:val="18"/>
              </w:rPr>
              <w:t>1</w:t>
            </w: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AD5542" w:rsidRDefault="00316338" w:rsidP="00DD5F39">
            <w:pPr>
              <w:jc w:val="center"/>
              <w:rPr>
                <w:rFonts w:ascii="GHEA Grapalat" w:hAnsi="GHEA Grapalat" w:cs="Sylfaen"/>
                <w:sz w:val="18"/>
                <w:szCs w:val="18"/>
              </w:rPr>
            </w:pPr>
            <w:r w:rsidRPr="00AD5542">
              <w:rPr>
                <w:rFonts w:ascii="GHEA Grapalat" w:hAnsi="GHEA Grapalat" w:cs="Sylfaen"/>
                <w:b/>
                <w:sz w:val="18"/>
                <w:szCs w:val="18"/>
              </w:rPr>
              <w:t>Описание услуг градостроительной экспертизы</w:t>
            </w:r>
          </w:p>
        </w:tc>
      </w:tr>
      <w:tr w:rsidR="00316338" w:rsidRPr="00AD5542" w:rsidTr="00AD5542">
        <w:trPr>
          <w:trHeight w:val="537"/>
          <w:jc w:val="center"/>
        </w:trPr>
        <w:tc>
          <w:tcPr>
            <w:tcW w:w="358" w:type="dxa"/>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AD5542" w:rsidRDefault="00316338" w:rsidP="00DD5F39">
            <w:pPr>
              <w:jc w:val="center"/>
              <w:rPr>
                <w:rFonts w:ascii="GHEA Grapalat" w:hAnsi="GHEA Grapalat" w:cs="Sylfaen"/>
                <w:sz w:val="18"/>
                <w:szCs w:val="18"/>
              </w:rPr>
            </w:pPr>
            <w:r w:rsidRPr="00AD5542">
              <w:rPr>
                <w:rFonts w:ascii="GHEA Grapalat" w:hAnsi="GHEA Grapalat" w:cs="Sylfaen"/>
                <w:b/>
                <w:sz w:val="18"/>
                <w:szCs w:val="18"/>
              </w:rPr>
              <w:t>Согласно 2-го пункта в Постановлении Правительства РА от 19.03.2015 N596-Н</w:t>
            </w:r>
            <w:r w:rsidRPr="00AD5542">
              <w:rPr>
                <w:rFonts w:ascii="GHEA Grapalat" w:hAnsi="GHEA Grapalat" w:cs="Sylfaen"/>
                <w:sz w:val="18"/>
                <w:szCs w:val="18"/>
              </w:rPr>
              <w:t>, Простая градостроительная экспертиза по проектно-сметной документации</w:t>
            </w:r>
          </w:p>
        </w:tc>
      </w:tr>
      <w:tr w:rsidR="00316338" w:rsidRPr="00AD5542" w:rsidTr="00AD5542">
        <w:trPr>
          <w:trHeight w:val="287"/>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AD5542" w:rsidRDefault="00316338" w:rsidP="00DD5F39">
            <w:pPr>
              <w:jc w:val="center"/>
              <w:rPr>
                <w:rFonts w:ascii="GHEA Grapalat" w:hAnsi="GHEA Grapalat"/>
                <w:sz w:val="18"/>
                <w:szCs w:val="18"/>
              </w:rPr>
            </w:pPr>
            <w:r w:rsidRPr="00AD5542">
              <w:rPr>
                <w:rFonts w:ascii="GHEA Grapalat" w:hAnsi="GHEA Grapalat"/>
                <w:sz w:val="18"/>
                <w:szCs w:val="18"/>
              </w:rPr>
              <w:t>2</w:t>
            </w:r>
          </w:p>
        </w:tc>
        <w:tc>
          <w:tcPr>
            <w:tcW w:w="9722" w:type="dxa"/>
            <w:gridSpan w:val="3"/>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sz w:val="18"/>
                <w:szCs w:val="18"/>
              </w:rPr>
            </w:pPr>
            <w:r w:rsidRPr="00AD5542">
              <w:rPr>
                <w:rFonts w:ascii="GHEA Grapalat" w:hAnsi="GHEA Grapalat" w:cs="Sylfaen"/>
                <w:b/>
                <w:sz w:val="18"/>
                <w:szCs w:val="18"/>
              </w:rPr>
              <w:t>Название выполняемых работ</w:t>
            </w:r>
          </w:p>
        </w:tc>
      </w:tr>
      <w:tr w:rsidR="00316338" w:rsidRPr="00AD5542" w:rsidTr="00AD5542">
        <w:trPr>
          <w:trHeight w:val="394"/>
          <w:jc w:val="center"/>
        </w:trPr>
        <w:tc>
          <w:tcPr>
            <w:tcW w:w="358" w:type="dxa"/>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AD5542" w:rsidRDefault="00316338" w:rsidP="00DD5F39">
            <w:pPr>
              <w:jc w:val="center"/>
              <w:rPr>
                <w:rFonts w:ascii="GHEA Grapalat" w:hAnsi="GHEA Grapalat"/>
                <w:sz w:val="18"/>
                <w:szCs w:val="18"/>
              </w:rPr>
            </w:pPr>
            <w:r w:rsidRPr="00AD5542">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316338" w:rsidRPr="00AD5542" w:rsidTr="00AD5542">
        <w:trPr>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AD5542" w:rsidRDefault="00316338" w:rsidP="00DD5F39">
            <w:pPr>
              <w:jc w:val="center"/>
              <w:rPr>
                <w:rFonts w:ascii="GHEA Grapalat" w:hAnsi="GHEA Grapalat"/>
                <w:sz w:val="18"/>
                <w:szCs w:val="18"/>
              </w:rPr>
            </w:pPr>
            <w:r w:rsidRPr="00AD5542">
              <w:rPr>
                <w:rFonts w:ascii="GHEA Grapalat" w:hAnsi="GHEA Grapalat"/>
                <w:sz w:val="18"/>
                <w:szCs w:val="18"/>
              </w:rPr>
              <w:t>3</w:t>
            </w: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AD5542" w:rsidRDefault="00316338" w:rsidP="00DD5F39">
            <w:pPr>
              <w:jc w:val="center"/>
              <w:rPr>
                <w:rFonts w:ascii="GHEA Grapalat" w:hAnsi="GHEA Grapalat" w:cs="Sylfaen"/>
                <w:b/>
                <w:sz w:val="18"/>
                <w:szCs w:val="18"/>
              </w:rPr>
            </w:pPr>
            <w:r w:rsidRPr="00AD5542">
              <w:rPr>
                <w:rFonts w:ascii="GHEA Grapalat" w:hAnsi="GHEA Grapalat" w:cs="Sylfaen"/>
                <w:b/>
                <w:sz w:val="18"/>
                <w:szCs w:val="18"/>
              </w:rPr>
              <w:t>Документы, подлежащие экспертизе</w:t>
            </w:r>
          </w:p>
        </w:tc>
      </w:tr>
      <w:tr w:rsidR="00316338" w:rsidRPr="00AD5542" w:rsidTr="00AD5542">
        <w:trPr>
          <w:jc w:val="center"/>
        </w:trPr>
        <w:tc>
          <w:tcPr>
            <w:tcW w:w="358" w:type="dxa"/>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Архитектурная часть</w:t>
            </w:r>
          </w:p>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Конструкивная часть, включая расчетную часть по программе</w:t>
            </w:r>
          </w:p>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Внутреннее и внешнее электроснабжение и электрическое освещение.</w:t>
            </w:r>
          </w:p>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Вентиляция, кондиционирование, газоснабжение, отопление</w:t>
            </w:r>
          </w:p>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Внутренний и внешний водопровод, канализация и пожаротушение</w:t>
            </w:r>
          </w:p>
          <w:p w:rsidR="00316338" w:rsidRPr="00AD5542" w:rsidRDefault="00316338" w:rsidP="00DD5F39">
            <w:pPr>
              <w:ind w:left="322" w:hanging="142"/>
              <w:rPr>
                <w:rFonts w:ascii="GHEA Grapalat" w:hAnsi="GHEA Grapalat" w:cs="Sylfaen"/>
                <w:b/>
                <w:color w:val="FF0000"/>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 xml:space="preserve">Энергетические системы: подстанции и котельной </w:t>
            </w:r>
          </w:p>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Внутренняя связь, низковольтные сети и системы пожарной сигнализации</w:t>
            </w:r>
          </w:p>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Меры по энергосбережению</w:t>
            </w:r>
          </w:p>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Сментная часть</w:t>
            </w:r>
          </w:p>
          <w:p w:rsidR="00316338" w:rsidRPr="00AD5542" w:rsidRDefault="00316338" w:rsidP="00DD5F39">
            <w:pPr>
              <w:ind w:left="322" w:hanging="142"/>
              <w:rPr>
                <w:rFonts w:ascii="GHEA Grapalat" w:hAnsi="GHEA Grapalat" w:cs="Sylfaen"/>
                <w:b/>
                <w:sz w:val="18"/>
                <w:szCs w:val="18"/>
              </w:rPr>
            </w:pPr>
            <w:r w:rsidRPr="00AD5542">
              <w:rPr>
                <w:rFonts w:ascii="GHEA Grapalat" w:hAnsi="GHEA Grapalat" w:cs="Sylfaen"/>
                <w:b/>
                <w:sz w:val="18"/>
                <w:szCs w:val="18"/>
              </w:rPr>
              <w:t>•</w:t>
            </w:r>
            <w:r w:rsidRPr="00AD5542">
              <w:rPr>
                <w:rFonts w:ascii="GHEA Grapalat" w:hAnsi="GHEA Grapalat" w:cs="Sylfaen"/>
                <w:b/>
                <w:sz w:val="18"/>
                <w:szCs w:val="18"/>
              </w:rPr>
              <w:tab/>
              <w:t>ПОС</w:t>
            </w:r>
          </w:p>
        </w:tc>
      </w:tr>
      <w:tr w:rsidR="00316338" w:rsidRPr="00AD5542" w:rsidTr="00AD5542">
        <w:trPr>
          <w:trHeight w:val="275"/>
          <w:jc w:val="center"/>
        </w:trPr>
        <w:tc>
          <w:tcPr>
            <w:tcW w:w="358" w:type="dxa"/>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sz w:val="18"/>
                <w:szCs w:val="18"/>
              </w:rPr>
            </w:pPr>
            <w:r w:rsidRPr="00AD5542">
              <w:rPr>
                <w:rFonts w:ascii="GHEA Grapalat" w:hAnsi="GHEA Grapalat"/>
                <w:sz w:val="18"/>
                <w:szCs w:val="18"/>
              </w:rPr>
              <w:t>4</w:t>
            </w:r>
          </w:p>
        </w:tc>
        <w:tc>
          <w:tcPr>
            <w:tcW w:w="9722" w:type="dxa"/>
            <w:gridSpan w:val="3"/>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cs="Sylfaen"/>
                <w:b/>
                <w:sz w:val="18"/>
                <w:szCs w:val="18"/>
              </w:rPr>
            </w:pPr>
            <w:r w:rsidRPr="00AD5542">
              <w:rPr>
                <w:rFonts w:ascii="GHEA Grapalat" w:hAnsi="GHEA Grapalat" w:cs="Sylfaen"/>
                <w:b/>
                <w:sz w:val="18"/>
                <w:szCs w:val="18"/>
              </w:rPr>
              <w:t>ТЕХНИЧЕСКОЕ ЗАДАНИЕ</w:t>
            </w:r>
          </w:p>
        </w:tc>
      </w:tr>
      <w:tr w:rsidR="00316338" w:rsidRPr="00AD5542" w:rsidTr="00AD5542">
        <w:trPr>
          <w:trHeight w:val="422"/>
          <w:jc w:val="center"/>
        </w:trPr>
        <w:tc>
          <w:tcPr>
            <w:tcW w:w="358" w:type="dxa"/>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both"/>
              <w:rPr>
                <w:rFonts w:ascii="GHEA Grapalat" w:hAnsi="GHEA Grapalat" w:cs="Sylfaen"/>
                <w:sz w:val="18"/>
                <w:szCs w:val="18"/>
              </w:rPr>
            </w:pPr>
            <w:r w:rsidRPr="00AD5542">
              <w:rPr>
                <w:rFonts w:ascii="GHEA Grapalat" w:hAnsi="GHEA Grapalat" w:cs="Sylfaen"/>
                <w:sz w:val="18"/>
                <w:szCs w:val="18"/>
              </w:rPr>
              <w:t xml:space="preserve">Согласно </w:t>
            </w:r>
            <w:r w:rsidRPr="00AD5542">
              <w:rPr>
                <w:rFonts w:ascii="GHEA Grapalat" w:hAnsi="GHEA Grapalat" w:cs="Sylfaen"/>
                <w:b/>
                <w:sz w:val="18"/>
                <w:szCs w:val="18"/>
              </w:rPr>
              <w:t>Постановлению Правительства РА от 19.03.2015 N596-Н</w:t>
            </w:r>
          </w:p>
        </w:tc>
      </w:tr>
      <w:tr w:rsidR="00316338" w:rsidRPr="00AD5542" w:rsidTr="00AD5542">
        <w:trPr>
          <w:trHeight w:val="720"/>
          <w:jc w:val="center"/>
        </w:trPr>
        <w:tc>
          <w:tcPr>
            <w:tcW w:w="358" w:type="dxa"/>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sz w:val="18"/>
                <w:szCs w:val="18"/>
              </w:rPr>
            </w:pPr>
            <w:r w:rsidRPr="00AD5542">
              <w:rPr>
                <w:rFonts w:ascii="GHEA Grapalat" w:hAnsi="GHEA Grapalat"/>
                <w:sz w:val="18"/>
                <w:szCs w:val="18"/>
              </w:rPr>
              <w:t>5</w:t>
            </w:r>
          </w:p>
          <w:p w:rsidR="00316338" w:rsidRPr="00AD5542" w:rsidRDefault="00316338" w:rsidP="00DD5F39">
            <w:pP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AD5542" w:rsidRDefault="00316338" w:rsidP="00DD5F39">
            <w:pPr>
              <w:rPr>
                <w:rFonts w:ascii="GHEA Grapalat" w:hAnsi="GHEA Grapalat" w:cs="Sylfaen"/>
                <w:sz w:val="18"/>
                <w:szCs w:val="18"/>
              </w:rPr>
            </w:pPr>
            <w:r w:rsidRPr="00AD5542">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316338" w:rsidRPr="00AD5542" w:rsidTr="00AD5542">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316338" w:rsidRPr="00AD5542" w:rsidRDefault="00316338" w:rsidP="00DD5F39">
            <w:pPr>
              <w:jc w:val="center"/>
              <w:rPr>
                <w:rFonts w:ascii="GHEA Grapalat" w:hAnsi="GHEA Grapalat"/>
                <w:sz w:val="18"/>
                <w:szCs w:val="18"/>
              </w:rPr>
            </w:pPr>
            <w:r w:rsidRPr="00AD5542">
              <w:rPr>
                <w:rFonts w:ascii="GHEA Grapalat" w:hAnsi="GHEA Grapalat"/>
                <w:sz w:val="18"/>
                <w:szCs w:val="18"/>
              </w:rPr>
              <w:t>6</w:t>
            </w:r>
          </w:p>
        </w:tc>
        <w:tc>
          <w:tcPr>
            <w:tcW w:w="3493" w:type="dxa"/>
            <w:tcBorders>
              <w:top w:val="single" w:sz="4" w:space="0" w:color="auto"/>
              <w:left w:val="single" w:sz="4" w:space="0" w:color="auto"/>
              <w:bottom w:val="single" w:sz="4" w:space="0" w:color="auto"/>
              <w:right w:val="single" w:sz="4" w:space="0" w:color="auto"/>
            </w:tcBorders>
          </w:tcPr>
          <w:p w:rsidR="00316338" w:rsidRPr="00AD5542" w:rsidRDefault="00316338" w:rsidP="00DD5F39">
            <w:pPr>
              <w:rPr>
                <w:rFonts w:ascii="GHEA Grapalat" w:hAnsi="GHEA Grapalat" w:cs="Sylfaen"/>
                <w:sz w:val="18"/>
                <w:szCs w:val="18"/>
              </w:rPr>
            </w:pPr>
            <w:r w:rsidRPr="00AD5542">
              <w:rPr>
                <w:rFonts w:ascii="GHEA Grapalat" w:hAnsi="GHEA Grapalat" w:cs="Sylfaen"/>
                <w:sz w:val="18"/>
                <w:szCs w:val="18"/>
              </w:rPr>
              <w:t>Обоснование</w:t>
            </w:r>
          </w:p>
        </w:tc>
        <w:tc>
          <w:tcPr>
            <w:tcW w:w="6229" w:type="dxa"/>
            <w:gridSpan w:val="2"/>
            <w:tcBorders>
              <w:top w:val="single" w:sz="4" w:space="0" w:color="auto"/>
              <w:left w:val="single" w:sz="4" w:space="0" w:color="auto"/>
              <w:bottom w:val="single" w:sz="4" w:space="0" w:color="auto"/>
              <w:right w:val="single" w:sz="4" w:space="0" w:color="auto"/>
            </w:tcBorders>
          </w:tcPr>
          <w:p w:rsidR="00316338" w:rsidRPr="00AD5542" w:rsidRDefault="00316338" w:rsidP="00DD5F39">
            <w:pPr>
              <w:rPr>
                <w:rFonts w:ascii="GHEA Grapalat" w:hAnsi="GHEA Grapalat" w:cs="Sylfaen"/>
                <w:sz w:val="18"/>
                <w:szCs w:val="18"/>
              </w:rPr>
            </w:pPr>
            <w:r w:rsidRPr="00AD5542">
              <w:rPr>
                <w:rFonts w:ascii="GHEA Grapalat" w:hAnsi="GHEA Grapalat" w:cs="Sylfaen"/>
                <w:sz w:val="18"/>
                <w:szCs w:val="18"/>
              </w:rPr>
              <w:t xml:space="preserve">Постановление Правительства от </w:t>
            </w:r>
            <w:r w:rsidRPr="00AD5542">
              <w:rPr>
                <w:rFonts w:ascii="GHEA Grapalat" w:hAnsi="GHEA Grapalat" w:cs="Sylfaen"/>
                <w:sz w:val="18"/>
                <w:szCs w:val="18"/>
                <w:lang w:val="hy-AM"/>
              </w:rPr>
              <w:t>27</w:t>
            </w:r>
            <w:r w:rsidRPr="00AD5542">
              <w:rPr>
                <w:rFonts w:ascii="Cambria Math" w:hAnsi="Cambria Math" w:cs="Cambria Math"/>
                <w:sz w:val="18"/>
                <w:szCs w:val="18"/>
                <w:lang w:val="hy-AM"/>
              </w:rPr>
              <w:t>․</w:t>
            </w:r>
            <w:r w:rsidRPr="00AD5542">
              <w:rPr>
                <w:rFonts w:ascii="GHEA Grapalat" w:hAnsi="GHEA Grapalat" w:cs="Sylfaen"/>
                <w:sz w:val="18"/>
                <w:szCs w:val="18"/>
                <w:lang w:val="hy-AM"/>
              </w:rPr>
              <w:t>12</w:t>
            </w:r>
            <w:r w:rsidRPr="00AD5542">
              <w:rPr>
                <w:rFonts w:ascii="Cambria Math" w:hAnsi="Cambria Math" w:cs="Cambria Math"/>
                <w:sz w:val="18"/>
                <w:szCs w:val="18"/>
                <w:lang w:val="hy-AM"/>
              </w:rPr>
              <w:t>․</w:t>
            </w:r>
            <w:r w:rsidRPr="00AD5542">
              <w:rPr>
                <w:rFonts w:ascii="GHEA Grapalat" w:hAnsi="GHEA Grapalat" w:cs="Sylfaen"/>
                <w:sz w:val="18"/>
                <w:szCs w:val="18"/>
                <w:lang w:val="hy-AM"/>
              </w:rPr>
              <w:t>2024</w:t>
            </w:r>
            <w:r w:rsidRPr="00AD5542">
              <w:rPr>
                <w:rFonts w:ascii="GHEA Grapalat" w:hAnsi="GHEA Grapalat" w:cs="Sylfaen"/>
                <w:sz w:val="18"/>
                <w:szCs w:val="18"/>
              </w:rPr>
              <w:t xml:space="preserve">г N </w:t>
            </w:r>
            <w:r w:rsidRPr="00AD5542">
              <w:rPr>
                <w:rFonts w:ascii="GHEA Grapalat" w:hAnsi="GHEA Grapalat" w:cs="Sylfaen"/>
                <w:sz w:val="18"/>
                <w:szCs w:val="18"/>
                <w:lang w:val="hy-AM"/>
              </w:rPr>
              <w:t>2060</w:t>
            </w:r>
            <w:r w:rsidRPr="00AD5542">
              <w:rPr>
                <w:rFonts w:ascii="GHEA Grapalat" w:hAnsi="GHEA Grapalat" w:cs="Sylfaen"/>
                <w:sz w:val="18"/>
                <w:szCs w:val="18"/>
              </w:rPr>
              <w:t>-Н</w:t>
            </w:r>
          </w:p>
        </w:tc>
      </w:tr>
      <w:tr w:rsidR="00872813" w:rsidRPr="00AD5542" w:rsidTr="009E4687">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872813" w:rsidRPr="008D346A" w:rsidRDefault="00872813" w:rsidP="00872813">
            <w:pPr>
              <w:jc w:val="center"/>
              <w:rPr>
                <w:rFonts w:ascii="GHEA Grapalat" w:hAnsi="GHEA Grapalat" w:cs="Calibri"/>
                <w:sz w:val="18"/>
                <w:szCs w:val="20"/>
                <w:lang w:val="en-US"/>
              </w:rPr>
            </w:pPr>
            <w:r w:rsidRPr="008D346A">
              <w:rPr>
                <w:rFonts w:ascii="GHEA Grapalat" w:hAnsi="GHEA Grapalat" w:cs="Calibri"/>
                <w:sz w:val="18"/>
                <w:szCs w:val="20"/>
                <w:lang w:val="en-US"/>
              </w:rPr>
              <w:t>7</w:t>
            </w:r>
          </w:p>
        </w:tc>
        <w:tc>
          <w:tcPr>
            <w:tcW w:w="9722" w:type="dxa"/>
            <w:gridSpan w:val="3"/>
            <w:tcBorders>
              <w:top w:val="single" w:sz="4" w:space="0" w:color="auto"/>
              <w:left w:val="single" w:sz="4" w:space="0" w:color="auto"/>
              <w:bottom w:val="single" w:sz="4" w:space="0" w:color="auto"/>
              <w:right w:val="single" w:sz="4" w:space="0" w:color="auto"/>
            </w:tcBorders>
          </w:tcPr>
          <w:p w:rsidR="00872813" w:rsidRPr="008D346A" w:rsidRDefault="00872813" w:rsidP="00872813">
            <w:pPr>
              <w:jc w:val="both"/>
              <w:rPr>
                <w:rFonts w:ascii="GHEA Grapalat" w:hAnsi="GHEA Grapalat" w:cs="Sylfaen"/>
                <w:b/>
                <w:sz w:val="18"/>
                <w:szCs w:val="20"/>
              </w:rPr>
            </w:pPr>
            <w:r w:rsidRPr="008D346A">
              <w:rPr>
                <w:rFonts w:ascii="GHEA Grapalat" w:hAnsi="GHEA Grapalat" w:cs="Sylfaen"/>
                <w:b/>
                <w:sz w:val="18"/>
                <w:szCs w:val="20"/>
              </w:rPr>
              <w:t xml:space="preserve">Простая градостроительная экспертиза </w:t>
            </w:r>
            <w:r w:rsidR="008D346A" w:rsidRPr="008D346A">
              <w:rPr>
                <w:rFonts w:ascii="GHEA Grapalat" w:hAnsi="GHEA Grapalat" w:cs="Sylfaen"/>
                <w:b/>
                <w:color w:val="000000"/>
                <w:sz w:val="18"/>
                <w:szCs w:val="20"/>
              </w:rPr>
              <w:t>проектно-сметной</w:t>
            </w:r>
            <w:r w:rsidR="00114C10">
              <w:rPr>
                <w:rFonts w:ascii="GHEA Grapalat" w:hAnsi="GHEA Grapalat" w:cs="Sylfaen"/>
                <w:b/>
                <w:sz w:val="18"/>
                <w:szCs w:val="20"/>
              </w:rPr>
              <w:t xml:space="preserve"> документации</w:t>
            </w:r>
            <w:r w:rsidR="00114C10">
              <w:rPr>
                <w:rFonts w:ascii="GHEA Grapalat" w:hAnsi="GHEA Grapalat" w:cs="Sylfaen"/>
                <w:b/>
                <w:sz w:val="18"/>
                <w:szCs w:val="20"/>
                <w:lang w:val="en-US"/>
              </w:rPr>
              <w:t xml:space="preserve"> </w:t>
            </w:r>
            <w:r w:rsidRPr="008D346A">
              <w:rPr>
                <w:rFonts w:ascii="GHEA Grapalat" w:hAnsi="GHEA Grapalat" w:cs="Sylfaen"/>
                <w:b/>
                <w:sz w:val="18"/>
                <w:szCs w:val="20"/>
              </w:rPr>
              <w:t>должна проводиться в рамках следующих лицензионных вкладышей:</w:t>
            </w:r>
          </w:p>
          <w:p w:rsidR="008D346A" w:rsidRPr="008D346A" w:rsidRDefault="008D346A" w:rsidP="00872813">
            <w:pPr>
              <w:jc w:val="both"/>
              <w:rPr>
                <w:rFonts w:ascii="GHEA Grapalat" w:hAnsi="GHEA Grapalat" w:cs="Sylfaen"/>
                <w:b/>
                <w:sz w:val="18"/>
                <w:szCs w:val="20"/>
              </w:rPr>
            </w:pPr>
          </w:p>
        </w:tc>
      </w:tr>
      <w:tr w:rsidR="00872813" w:rsidRPr="00AD5542" w:rsidTr="00F15CC4">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872813" w:rsidRPr="00AD5542" w:rsidRDefault="00872813" w:rsidP="00872813">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872813" w:rsidRPr="00AD5542" w:rsidRDefault="00872813" w:rsidP="00872813">
            <w:pPr>
              <w:rPr>
                <w:rFonts w:ascii="GHEA Grapalat" w:hAnsi="GHEA Grapalat" w:cs="Sylfaen"/>
                <w:b/>
                <w:sz w:val="18"/>
                <w:szCs w:val="18"/>
                <w:lang w:val="fr-FR"/>
              </w:rPr>
            </w:pPr>
            <w:r w:rsidRPr="00AD5542">
              <w:rPr>
                <w:rFonts w:ascii="GHEA Grapalat" w:hAnsi="GHEA Grapalat" w:cs="Sylfaen"/>
                <w:b/>
                <w:sz w:val="18"/>
                <w:szCs w:val="18"/>
                <w:lang w:val="fr-FR"/>
              </w:rPr>
              <w:t>ЛИЦЕНЗИЯ</w:t>
            </w:r>
          </w:p>
          <w:p w:rsidR="00872813" w:rsidRPr="00AD5542" w:rsidRDefault="00872813" w:rsidP="00872813">
            <w:pPr>
              <w:rPr>
                <w:rFonts w:ascii="GHEA Grapalat" w:hAnsi="GHEA Grapalat" w:cs="Sylfaen"/>
                <w:b/>
                <w:sz w:val="18"/>
                <w:szCs w:val="18"/>
                <w:lang w:val="fr-FR"/>
              </w:rPr>
            </w:pPr>
            <w:r w:rsidRPr="00AD5542">
              <w:rPr>
                <w:rFonts w:ascii="GHEA Grapalat" w:hAnsi="GHEA Grapalat" w:cs="Sylfaen"/>
                <w:sz w:val="18"/>
                <w:szCs w:val="18"/>
                <w:lang w:val="fr-FR"/>
              </w:rPr>
              <w:t>(Закон РА о лицензировании)</w:t>
            </w:r>
          </w:p>
        </w:tc>
      </w:tr>
      <w:tr w:rsidR="00B21D8F" w:rsidRPr="00AD5542" w:rsidTr="00D07A98">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21D8F" w:rsidRPr="00AD5542" w:rsidRDefault="00B21D8F" w:rsidP="00B21D8F">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21D8F" w:rsidRPr="00AD5542" w:rsidRDefault="00B21D8F" w:rsidP="00B21D8F">
            <w:pPr>
              <w:jc w:val="both"/>
              <w:rPr>
                <w:rFonts w:ascii="GHEA Grapalat" w:hAnsi="GHEA Grapalat" w:cs="Sylfaen"/>
                <w:b/>
                <w:sz w:val="18"/>
                <w:szCs w:val="18"/>
                <w:lang w:val="fr-FR"/>
              </w:rPr>
            </w:pPr>
            <w:r w:rsidRPr="00AD5542">
              <w:rPr>
                <w:rFonts w:ascii="GHEA Grapalat" w:hAnsi="GHEA Grapalat"/>
                <w:b/>
                <w:color w:val="000000"/>
                <w:sz w:val="18"/>
                <w:szCs w:val="18"/>
                <w:shd w:val="clear" w:color="auto" w:fill="FFFFFF"/>
              </w:rPr>
              <w:t>Экспертиза градостроительной документации (кроме работ, не требующих разрешения на строительство)</w:t>
            </w:r>
          </w:p>
        </w:tc>
      </w:tr>
      <w:tr w:rsidR="00B21D8F" w:rsidRPr="00AD5542" w:rsidTr="00D51D54">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21D8F" w:rsidRPr="00AD5542" w:rsidRDefault="00B21D8F" w:rsidP="00B21D8F">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21D8F" w:rsidRPr="00AD5542" w:rsidRDefault="00B21D8F" w:rsidP="00B21D8F">
            <w:pPr>
              <w:pStyle w:val="NormalWeb"/>
              <w:shd w:val="clear" w:color="auto" w:fill="FFFFFF"/>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B21D8F" w:rsidRPr="00AD5542" w:rsidRDefault="00B21D8F" w:rsidP="00B21D8F">
            <w:pPr>
              <w:shd w:val="clear" w:color="auto" w:fill="FFFFFF"/>
              <w:rPr>
                <w:rFonts w:ascii="GHEA Grapalat" w:hAnsi="GHEA Grapalat" w:cs="Sylfaen"/>
                <w:b/>
                <w:sz w:val="18"/>
                <w:szCs w:val="18"/>
                <w:lang w:val="fr-FR"/>
              </w:rPr>
            </w:pPr>
            <w:r w:rsidRPr="00AD5542">
              <w:rPr>
                <w:rFonts w:ascii="GHEA Grapalat" w:hAnsi="GHEA Grapalat" w:cs="Sylfaen"/>
                <w:b/>
                <w:color w:val="000000"/>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B7633B" w:rsidRPr="00AD5542" w:rsidTr="00E95933">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7633B" w:rsidRPr="00AD5542" w:rsidRDefault="00B7633B" w:rsidP="00B7633B">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7633B" w:rsidRPr="00AD5542" w:rsidRDefault="00B7633B" w:rsidP="00B7633B">
            <w:pPr>
              <w:pStyle w:val="NormalWeb"/>
              <w:shd w:val="clear" w:color="auto" w:fill="FFFFFF"/>
              <w:rPr>
                <w:rFonts w:ascii="GHEA Grapalat" w:hAnsi="GHEA Grapalat" w:cs="Sylfaen"/>
                <w:b/>
                <w:color w:val="000000"/>
                <w:sz w:val="18"/>
                <w:szCs w:val="18"/>
                <w:shd w:val="clear" w:color="auto" w:fill="FFFFFF"/>
              </w:rPr>
            </w:pPr>
            <w:r>
              <w:rPr>
                <w:rFonts w:ascii="GHEA Grapalat" w:hAnsi="GHEA Grapalat" w:cs="Sylfaen"/>
                <w:b/>
                <w:color w:val="000000"/>
                <w:sz w:val="18"/>
                <w:szCs w:val="18"/>
                <w:shd w:val="clear" w:color="auto" w:fill="FFFFFF"/>
                <w:lang w:val="en-US"/>
              </w:rPr>
              <w:t xml:space="preserve">- </w:t>
            </w:r>
            <w:r w:rsidRPr="00AD5542">
              <w:rPr>
                <w:rFonts w:ascii="GHEA Grapalat" w:hAnsi="GHEA Grapalat" w:cs="Sylfaen"/>
                <w:b/>
                <w:color w:val="000000"/>
                <w:sz w:val="18"/>
                <w:szCs w:val="18"/>
                <w:shd w:val="clear" w:color="auto" w:fill="FFFFFF"/>
              </w:rPr>
              <w:t>архитектура (кроме реконструкции и реставрации объектов, имеющих историко-культурную ценность)</w:t>
            </w:r>
          </w:p>
          <w:p w:rsidR="00B7633B" w:rsidRPr="00AD5542" w:rsidRDefault="00B7633B" w:rsidP="00B7633B">
            <w:pPr>
              <w:pStyle w:val="NormalWeb"/>
              <w:shd w:val="clear" w:color="auto" w:fill="FFFFFF"/>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 xml:space="preserve">- жилые, общественные, промышленные здания и сооружения: </w:t>
            </w:r>
          </w:p>
          <w:p w:rsidR="00B7633B" w:rsidRPr="00AD5542" w:rsidRDefault="00B7633B" w:rsidP="00B7633B">
            <w:pPr>
              <w:pStyle w:val="NormalWeb"/>
              <w:shd w:val="clear" w:color="auto" w:fill="FFFFFF"/>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B7633B" w:rsidRPr="00AD5542" w:rsidRDefault="00B7633B" w:rsidP="00B7633B">
            <w:pPr>
              <w:pStyle w:val="NormalWeb"/>
              <w:shd w:val="clear" w:color="auto" w:fill="FFFFFF"/>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 водоснабжения и водоотведения (внутренние и наружные сети водоснабжения и водоотведения, гидромелиорации)</w:t>
            </w:r>
          </w:p>
          <w:p w:rsidR="00B7633B" w:rsidRPr="00AD5542" w:rsidRDefault="00B7633B" w:rsidP="00B7633B">
            <w:pPr>
              <w:pStyle w:val="NormalWeb"/>
              <w:shd w:val="clear" w:color="auto" w:fill="FFFFFF"/>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 теплогазоснабжения и вентиляции (системы вентиляции, отопления и воздухоочистки, системы тепло- и газоснабжения)</w:t>
            </w:r>
          </w:p>
          <w:p w:rsidR="00B7633B" w:rsidRPr="00AD5542" w:rsidRDefault="00B7633B" w:rsidP="00B7633B">
            <w:pPr>
              <w:pStyle w:val="NormalWeb"/>
              <w:shd w:val="clear" w:color="auto" w:fill="FFFFFF"/>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 системы связи (системы связи и сигнализации, передатчики, приемники, антенны, усилители)</w:t>
            </w:r>
          </w:p>
        </w:tc>
      </w:tr>
      <w:tr w:rsidR="0043383C" w:rsidRPr="00AD5542" w:rsidTr="00E95933">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43383C" w:rsidRPr="006B2423" w:rsidRDefault="006B2423" w:rsidP="0043383C">
            <w:pPr>
              <w:jc w:val="center"/>
              <w:rPr>
                <w:rFonts w:ascii="GHEA Grapalat" w:hAnsi="GHEA Grapalat" w:cs="Calibri"/>
                <w:sz w:val="18"/>
                <w:szCs w:val="18"/>
                <w:lang w:val="en-US"/>
              </w:rPr>
            </w:pPr>
            <w:r>
              <w:rPr>
                <w:rFonts w:ascii="GHEA Grapalat" w:hAnsi="GHEA Grapalat" w:cs="Calibri"/>
                <w:sz w:val="18"/>
                <w:szCs w:val="18"/>
                <w:lang w:val="en-US"/>
              </w:rPr>
              <w:t>8</w:t>
            </w:r>
          </w:p>
        </w:tc>
        <w:tc>
          <w:tcPr>
            <w:tcW w:w="9722" w:type="dxa"/>
            <w:gridSpan w:val="3"/>
            <w:tcBorders>
              <w:top w:val="single" w:sz="4" w:space="0" w:color="auto"/>
              <w:left w:val="single" w:sz="4" w:space="0" w:color="auto"/>
              <w:bottom w:val="single" w:sz="4" w:space="0" w:color="auto"/>
              <w:right w:val="single" w:sz="4" w:space="0" w:color="auto"/>
            </w:tcBorders>
          </w:tcPr>
          <w:p w:rsidR="0043383C" w:rsidRPr="00AD5542" w:rsidRDefault="0043383C" w:rsidP="00950608">
            <w:pPr>
              <w:pStyle w:val="NormalWeb"/>
              <w:shd w:val="clear" w:color="auto" w:fill="FFFFFF"/>
              <w:ind w:left="1095"/>
              <w:jc w:val="center"/>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ДОПОЛНИТЕЛЬНОЕ ТРЕБОВАНИЕ</w:t>
            </w:r>
          </w:p>
        </w:tc>
      </w:tr>
      <w:tr w:rsidR="003F6443" w:rsidRPr="00AD5542" w:rsidTr="00E95933">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3F6443" w:rsidRPr="00AD5542" w:rsidRDefault="003F6443" w:rsidP="003F6443">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F6443" w:rsidRPr="00AD5542" w:rsidRDefault="003F6443" w:rsidP="003F6443">
            <w:pPr>
              <w:pStyle w:val="NormalWeb"/>
              <w:shd w:val="clear" w:color="auto" w:fill="FFFFFF"/>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AD5542">
              <w:rPr>
                <w:rFonts w:ascii="Cambria Math" w:hAnsi="Cambria Math" w:cs="Cambria Math"/>
                <w:b/>
                <w:color w:val="000000"/>
                <w:sz w:val="18"/>
                <w:szCs w:val="18"/>
                <w:shd w:val="clear" w:color="auto" w:fill="FFFFFF"/>
              </w:rPr>
              <w:t>​​</w:t>
            </w:r>
            <w:r w:rsidRPr="00AD5542">
              <w:rPr>
                <w:rFonts w:ascii="GHEA Grapalat" w:hAnsi="GHEA Grapalat" w:cs="GHEA Grapalat"/>
                <w:b/>
                <w:color w:val="000000"/>
                <w:sz w:val="18"/>
                <w:szCs w:val="18"/>
                <w:shd w:val="clear" w:color="auto" w:fill="FFFFFF"/>
              </w:rPr>
              <w:t>лицензия</w:t>
            </w:r>
            <w:r w:rsidRPr="00AD5542">
              <w:rPr>
                <w:rFonts w:ascii="GHEA Grapalat" w:hAnsi="GHEA Grapalat" w:cs="Sylfaen"/>
                <w:b/>
                <w:color w:val="000000"/>
                <w:sz w:val="18"/>
                <w:szCs w:val="18"/>
                <w:shd w:val="clear" w:color="auto" w:fill="FFFFFF"/>
              </w:rPr>
              <w:t xml:space="preserve"> </w:t>
            </w:r>
            <w:r w:rsidRPr="00AD5542">
              <w:rPr>
                <w:rFonts w:ascii="GHEA Grapalat" w:hAnsi="GHEA Grapalat" w:cs="GHEA Grapalat"/>
                <w:b/>
                <w:color w:val="000000"/>
                <w:sz w:val="18"/>
                <w:szCs w:val="18"/>
                <w:shd w:val="clear" w:color="auto" w:fill="FFFFFF"/>
              </w:rPr>
              <w:t>компании</w:t>
            </w:r>
            <w:r w:rsidRPr="00AD5542">
              <w:rPr>
                <w:rFonts w:ascii="GHEA Grapalat" w:hAnsi="GHEA Grapalat" w:cs="Sylfaen"/>
                <w:b/>
                <w:color w:val="000000"/>
                <w:sz w:val="18"/>
                <w:szCs w:val="18"/>
                <w:shd w:val="clear" w:color="auto" w:fill="FFFFFF"/>
              </w:rPr>
              <w:t xml:space="preserve"> </w:t>
            </w:r>
            <w:r w:rsidRPr="00AD5542">
              <w:rPr>
                <w:rFonts w:ascii="GHEA Grapalat" w:hAnsi="GHEA Grapalat" w:cs="GHEA Grapalat"/>
                <w:b/>
                <w:color w:val="000000"/>
                <w:sz w:val="18"/>
                <w:szCs w:val="18"/>
                <w:shd w:val="clear" w:color="auto" w:fill="FFFFFF"/>
              </w:rPr>
              <w:t>и</w:t>
            </w:r>
            <w:r w:rsidRPr="00AD5542">
              <w:rPr>
                <w:rFonts w:ascii="GHEA Grapalat" w:hAnsi="GHEA Grapalat" w:cs="Sylfaen"/>
                <w:b/>
                <w:color w:val="000000"/>
                <w:sz w:val="18"/>
                <w:szCs w:val="18"/>
                <w:shd w:val="clear" w:color="auto" w:fill="FFFFFF"/>
              </w:rPr>
              <w:t xml:space="preserve"> все необходимые вкладыши.</w:t>
            </w:r>
          </w:p>
          <w:p w:rsidR="003F6443" w:rsidRPr="00AD5542" w:rsidRDefault="003F6443" w:rsidP="003F6443">
            <w:pPr>
              <w:pStyle w:val="NormalWeb"/>
              <w:shd w:val="clear" w:color="auto" w:fill="FFFFFF"/>
              <w:rPr>
                <w:rFonts w:ascii="GHEA Grapalat" w:hAnsi="GHEA Grapalat" w:cs="Sylfaen"/>
                <w:b/>
                <w:color w:val="000000"/>
                <w:sz w:val="18"/>
                <w:szCs w:val="18"/>
                <w:shd w:val="clear" w:color="auto" w:fill="FFFFFF"/>
              </w:rPr>
            </w:pPr>
            <w:r w:rsidRPr="00AD5542">
              <w:rPr>
                <w:rFonts w:ascii="GHEA Grapalat" w:hAnsi="GHEA Grapalat" w:cs="Sylfaen"/>
                <w:b/>
                <w:color w:val="000000"/>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3F6443" w:rsidRPr="00AD5542" w:rsidTr="003F6443">
        <w:trPr>
          <w:trHeight w:val="206"/>
          <w:jc w:val="center"/>
        </w:trPr>
        <w:tc>
          <w:tcPr>
            <w:tcW w:w="358" w:type="dxa"/>
            <w:tcBorders>
              <w:top w:val="single" w:sz="4" w:space="0" w:color="auto"/>
              <w:left w:val="single" w:sz="4" w:space="0" w:color="auto"/>
              <w:bottom w:val="single" w:sz="4" w:space="0" w:color="auto"/>
              <w:right w:val="single" w:sz="4" w:space="0" w:color="auto"/>
            </w:tcBorders>
          </w:tcPr>
          <w:p w:rsidR="003F6443" w:rsidRPr="003F6443" w:rsidRDefault="003F6443" w:rsidP="003F6443">
            <w:pPr>
              <w:jc w:val="center"/>
              <w:rPr>
                <w:rFonts w:ascii="GHEA Grapalat" w:hAnsi="GHEA Grapalat"/>
                <w:b/>
                <w:sz w:val="18"/>
                <w:szCs w:val="18"/>
                <w:lang w:val="en-US"/>
              </w:rPr>
            </w:pPr>
            <w:r w:rsidRPr="003F6443">
              <w:rPr>
                <w:rFonts w:ascii="GHEA Grapalat" w:hAnsi="GHEA Grapalat"/>
                <w:b/>
                <w:sz w:val="18"/>
                <w:szCs w:val="18"/>
                <w:lang w:val="en-US"/>
              </w:rPr>
              <w:t>9</w:t>
            </w:r>
          </w:p>
        </w:tc>
        <w:tc>
          <w:tcPr>
            <w:tcW w:w="9722" w:type="dxa"/>
            <w:gridSpan w:val="3"/>
            <w:tcBorders>
              <w:top w:val="single" w:sz="4" w:space="0" w:color="auto"/>
              <w:left w:val="single" w:sz="4" w:space="0" w:color="auto"/>
              <w:bottom w:val="single" w:sz="4" w:space="0" w:color="auto"/>
              <w:right w:val="single" w:sz="4" w:space="0" w:color="auto"/>
            </w:tcBorders>
            <w:hideMark/>
          </w:tcPr>
          <w:p w:rsidR="003F6443" w:rsidRPr="003F6443" w:rsidRDefault="003F6443" w:rsidP="003F6443">
            <w:pPr>
              <w:jc w:val="center"/>
              <w:rPr>
                <w:rFonts w:ascii="GHEA Grapalat" w:hAnsi="GHEA Grapalat" w:cs="Sylfaen"/>
                <w:b/>
                <w:sz w:val="18"/>
                <w:szCs w:val="18"/>
              </w:rPr>
            </w:pPr>
            <w:r w:rsidRPr="003F6443">
              <w:rPr>
                <w:rFonts w:ascii="GHEA Grapalat" w:hAnsi="GHEA Grapalat" w:cs="Sylfaen"/>
                <w:b/>
                <w:sz w:val="18"/>
                <w:szCs w:val="18"/>
              </w:rPr>
              <w:t>Срок предосотовлеиния услуг</w:t>
            </w:r>
          </w:p>
        </w:tc>
      </w:tr>
      <w:tr w:rsidR="003F6443" w:rsidRPr="00AD5542" w:rsidTr="003F6443">
        <w:trPr>
          <w:trHeight w:val="215"/>
          <w:jc w:val="center"/>
        </w:trPr>
        <w:tc>
          <w:tcPr>
            <w:tcW w:w="358" w:type="dxa"/>
            <w:tcBorders>
              <w:top w:val="single" w:sz="4" w:space="0" w:color="auto"/>
              <w:left w:val="single" w:sz="4" w:space="0" w:color="auto"/>
              <w:bottom w:val="single" w:sz="4" w:space="0" w:color="auto"/>
              <w:right w:val="single" w:sz="4" w:space="0" w:color="auto"/>
            </w:tcBorders>
          </w:tcPr>
          <w:p w:rsidR="003F6443" w:rsidRPr="00AD5542" w:rsidRDefault="003F6443" w:rsidP="003F6443">
            <w:pPr>
              <w:jc w:val="center"/>
              <w:rPr>
                <w:rFonts w:ascii="GHEA Grapalat" w:hAnsi="GHEA Grapalat"/>
                <w:sz w:val="18"/>
                <w:szCs w:val="18"/>
              </w:rPr>
            </w:pPr>
          </w:p>
        </w:tc>
        <w:tc>
          <w:tcPr>
            <w:tcW w:w="3512" w:type="dxa"/>
            <w:gridSpan w:val="2"/>
            <w:tcBorders>
              <w:top w:val="single" w:sz="4" w:space="0" w:color="auto"/>
              <w:left w:val="single" w:sz="4" w:space="0" w:color="auto"/>
              <w:bottom w:val="single" w:sz="4" w:space="0" w:color="auto"/>
              <w:right w:val="single" w:sz="4" w:space="0" w:color="auto"/>
            </w:tcBorders>
            <w:hideMark/>
          </w:tcPr>
          <w:p w:rsidR="003F6443" w:rsidRPr="003F6443" w:rsidRDefault="003F6443" w:rsidP="003F6443">
            <w:pPr>
              <w:jc w:val="center"/>
              <w:rPr>
                <w:rFonts w:ascii="GHEA Grapalat" w:hAnsi="GHEA Grapalat" w:cs="Sylfaen"/>
                <w:b/>
                <w:sz w:val="18"/>
                <w:szCs w:val="18"/>
              </w:rPr>
            </w:pPr>
            <w:r w:rsidRPr="003F6443">
              <w:rPr>
                <w:rFonts w:ascii="GHEA Grapalat" w:hAnsi="GHEA Grapalat" w:cs="Sylfaen"/>
                <w:b/>
                <w:sz w:val="18"/>
                <w:szCs w:val="18"/>
              </w:rPr>
              <w:t>Начало</w:t>
            </w:r>
          </w:p>
        </w:tc>
        <w:tc>
          <w:tcPr>
            <w:tcW w:w="6210" w:type="dxa"/>
            <w:tcBorders>
              <w:top w:val="single" w:sz="4" w:space="0" w:color="auto"/>
              <w:left w:val="single" w:sz="4" w:space="0" w:color="auto"/>
              <w:bottom w:val="single" w:sz="4" w:space="0" w:color="auto"/>
              <w:right w:val="single" w:sz="4" w:space="0" w:color="auto"/>
            </w:tcBorders>
          </w:tcPr>
          <w:p w:rsidR="003F6443" w:rsidRPr="003F6443" w:rsidRDefault="003F6443" w:rsidP="003F6443">
            <w:pPr>
              <w:jc w:val="center"/>
              <w:rPr>
                <w:rFonts w:ascii="GHEA Grapalat" w:hAnsi="GHEA Grapalat" w:cs="Sylfaen"/>
                <w:b/>
                <w:sz w:val="18"/>
                <w:szCs w:val="18"/>
              </w:rPr>
            </w:pPr>
            <w:r w:rsidRPr="003F6443">
              <w:rPr>
                <w:rFonts w:ascii="GHEA Grapalat" w:hAnsi="GHEA Grapalat" w:cs="Sylfaen"/>
                <w:b/>
                <w:sz w:val="18"/>
                <w:szCs w:val="18"/>
              </w:rPr>
              <w:t>Окончание</w:t>
            </w:r>
          </w:p>
        </w:tc>
      </w:tr>
      <w:tr w:rsidR="003F6443" w:rsidRPr="00AD5542" w:rsidTr="00312E5E">
        <w:trPr>
          <w:trHeight w:val="1124"/>
          <w:jc w:val="center"/>
        </w:trPr>
        <w:tc>
          <w:tcPr>
            <w:tcW w:w="358" w:type="dxa"/>
            <w:tcBorders>
              <w:top w:val="single" w:sz="4" w:space="0" w:color="auto"/>
              <w:left w:val="single" w:sz="4" w:space="0" w:color="auto"/>
              <w:bottom w:val="single" w:sz="4" w:space="0" w:color="auto"/>
              <w:right w:val="single" w:sz="4" w:space="0" w:color="auto"/>
            </w:tcBorders>
          </w:tcPr>
          <w:p w:rsidR="003F6443" w:rsidRPr="00AD5542" w:rsidRDefault="003F6443" w:rsidP="003F6443">
            <w:pPr>
              <w:jc w:val="center"/>
              <w:rPr>
                <w:rFonts w:ascii="GHEA Grapalat" w:hAnsi="GHEA Grapalat"/>
                <w:sz w:val="18"/>
                <w:szCs w:val="18"/>
              </w:rPr>
            </w:pPr>
          </w:p>
        </w:tc>
        <w:tc>
          <w:tcPr>
            <w:tcW w:w="3512" w:type="dxa"/>
            <w:gridSpan w:val="2"/>
            <w:tcBorders>
              <w:top w:val="single" w:sz="4" w:space="0" w:color="auto"/>
              <w:left w:val="single" w:sz="4" w:space="0" w:color="auto"/>
              <w:bottom w:val="single" w:sz="4" w:space="0" w:color="auto"/>
              <w:right w:val="single" w:sz="4" w:space="0" w:color="auto"/>
            </w:tcBorders>
            <w:hideMark/>
          </w:tcPr>
          <w:p w:rsidR="003F6443" w:rsidRPr="00AD5542" w:rsidRDefault="003F6443" w:rsidP="003F6443">
            <w:pPr>
              <w:jc w:val="center"/>
              <w:rPr>
                <w:rFonts w:ascii="GHEA Grapalat" w:hAnsi="GHEA Grapalat" w:cs="Sylfaen"/>
                <w:sz w:val="18"/>
                <w:szCs w:val="18"/>
              </w:rPr>
            </w:pPr>
            <w:r w:rsidRPr="00AD5542">
              <w:rPr>
                <w:rFonts w:ascii="GHEA Grapalat" w:hAnsi="GHEA Grapalat" w:cs="Sylfaen"/>
                <w:b/>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6210" w:type="dxa"/>
            <w:tcBorders>
              <w:top w:val="single" w:sz="4" w:space="0" w:color="auto"/>
              <w:left w:val="single" w:sz="4" w:space="0" w:color="auto"/>
              <w:bottom w:val="single" w:sz="4" w:space="0" w:color="auto"/>
              <w:right w:val="single" w:sz="4" w:space="0" w:color="auto"/>
            </w:tcBorders>
          </w:tcPr>
          <w:p w:rsidR="003F6443" w:rsidRPr="00312E5E" w:rsidRDefault="003F6443" w:rsidP="003F6443">
            <w:pPr>
              <w:jc w:val="center"/>
              <w:rPr>
                <w:rFonts w:ascii="GHEA Grapalat" w:hAnsi="GHEA Grapalat" w:cs="Sylfaen"/>
                <w:b/>
                <w:sz w:val="18"/>
                <w:szCs w:val="18"/>
              </w:rPr>
            </w:pPr>
            <w:r w:rsidRPr="00312E5E">
              <w:rPr>
                <w:rFonts w:ascii="GHEA Grapalat" w:hAnsi="GHEA Grapalat" w:cs="Sylfaen"/>
                <w:b/>
                <w:sz w:val="18"/>
                <w:szCs w:val="18"/>
              </w:rPr>
              <w:t>20 календарных дней,</w:t>
            </w:r>
            <w:r w:rsidRPr="00312E5E">
              <w:rPr>
                <w:rFonts w:ascii="GHEA Grapalat" w:hAnsi="GHEA Grapalat"/>
                <w:b/>
                <w:sz w:val="18"/>
                <w:szCs w:val="18"/>
              </w:rPr>
              <w:t xml:space="preserve"> </w:t>
            </w:r>
            <w:r w:rsidRPr="00312E5E">
              <w:rPr>
                <w:rFonts w:ascii="GHEA Grapalat" w:hAnsi="GHEA Grapalat" w:cs="Sylfaen"/>
                <w:b/>
                <w:sz w:val="18"/>
                <w:szCs w:val="18"/>
              </w:rPr>
              <w:t>со следующего дня, от представления компании полного комплекта проектно-сметной документации Заказчиком</w:t>
            </w:r>
          </w:p>
          <w:p w:rsidR="003F6443" w:rsidRPr="00312E5E" w:rsidRDefault="003F6443" w:rsidP="003F6443">
            <w:pPr>
              <w:jc w:val="center"/>
              <w:rPr>
                <w:rFonts w:ascii="GHEA Grapalat" w:hAnsi="GHEA Grapalat" w:cs="Sylfaen"/>
                <w:b/>
                <w:sz w:val="18"/>
                <w:szCs w:val="18"/>
              </w:rPr>
            </w:pPr>
            <w:r w:rsidRPr="00312E5E">
              <w:rPr>
                <w:rFonts w:ascii="GHEA Grapalat" w:hAnsi="GHEA Grapalat" w:cs="Sylfaen"/>
                <w:b/>
                <w:sz w:val="18"/>
                <w:szCs w:val="18"/>
              </w:rPr>
              <w:t>Кроме того, в случае, если</w:t>
            </w:r>
          </w:p>
          <w:p w:rsidR="003F6443" w:rsidRPr="00312E5E" w:rsidRDefault="003F6443" w:rsidP="003F6443">
            <w:pPr>
              <w:numPr>
                <w:ilvl w:val="0"/>
                <w:numId w:val="38"/>
              </w:numPr>
              <w:jc w:val="center"/>
              <w:rPr>
                <w:rFonts w:ascii="GHEA Grapalat" w:hAnsi="GHEA Grapalat" w:cs="Sylfaen"/>
                <w:b/>
                <w:sz w:val="18"/>
                <w:szCs w:val="18"/>
              </w:rPr>
            </w:pPr>
            <w:r w:rsidRPr="00312E5E">
              <w:rPr>
                <w:rFonts w:ascii="GHEA Grapalat" w:hAnsi="GHEA Grapalat" w:cs="Sylfaen"/>
                <w:b/>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3F6443" w:rsidRPr="00312E5E" w:rsidRDefault="003F6443" w:rsidP="003F6443">
            <w:pPr>
              <w:numPr>
                <w:ilvl w:val="0"/>
                <w:numId w:val="38"/>
              </w:numPr>
              <w:jc w:val="center"/>
              <w:rPr>
                <w:rFonts w:ascii="GHEA Grapalat" w:hAnsi="GHEA Grapalat" w:cs="Sylfaen"/>
                <w:b/>
                <w:sz w:val="18"/>
                <w:szCs w:val="18"/>
              </w:rPr>
            </w:pPr>
            <w:r w:rsidRPr="00312E5E">
              <w:rPr>
                <w:rFonts w:ascii="GHEA Grapalat" w:hAnsi="GHEA Grapalat" w:cs="Sylfaen"/>
                <w:b/>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4"/>
          <w:footnotePr>
            <w:pos w:val="beneathText"/>
          </w:footnotePr>
          <w:pgSz w:w="11907" w:h="16840" w:code="9"/>
          <w:pgMar w:top="540" w:right="837" w:bottom="540" w:left="990" w:header="561" w:footer="179" w:gutter="0"/>
          <w:cols w:space="720"/>
          <w:titlePg/>
          <w:docGrid w:linePitch="326"/>
        </w:sectPr>
      </w:pP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lastRenderedPageBreak/>
        <w:t>Приложение № 2</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w:t>
      </w:r>
      <w:r w:rsidR="00316338">
        <w:rPr>
          <w:rFonts w:ascii="GHEA Grapalat" w:hAnsi="GHEA Grapalat"/>
          <w:i/>
          <w:sz w:val="20"/>
          <w:lang w:val="en-US"/>
        </w:rPr>
        <w:t>8</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    г.</w:t>
      </w:r>
    </w:p>
    <w:p w:rsidR="00D5455E" w:rsidRDefault="00D5455E" w:rsidP="00D5455E">
      <w:pPr>
        <w:pStyle w:val="norm"/>
        <w:widowControl w:val="0"/>
        <w:spacing w:after="160" w:line="240" w:lineRule="auto"/>
        <w:ind w:firstLine="284"/>
        <w:jc w:val="right"/>
        <w:rPr>
          <w:rFonts w:ascii="GHEA Grapalat" w:hAnsi="GHEA Grapalat"/>
          <w:b/>
          <w:sz w:val="20"/>
        </w:rPr>
      </w:pPr>
    </w:p>
    <w:p w:rsidR="00313CA8" w:rsidRDefault="00313CA8" w:rsidP="00313CA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5"/>
        <w:t>*</w:t>
      </w:r>
    </w:p>
    <w:p w:rsidR="00313CA8" w:rsidRPr="00AD29CE" w:rsidRDefault="00313CA8" w:rsidP="00313CA8">
      <w:pPr>
        <w:widowControl w:val="0"/>
        <w:spacing w:line="360" w:lineRule="auto"/>
        <w:jc w:val="right"/>
        <w:rPr>
          <w:rFonts w:ascii="GHEA Grapalat" w:hAnsi="GHEA Grapalat"/>
        </w:rPr>
      </w:pPr>
      <w:r w:rsidRPr="00AD29CE">
        <w:rPr>
          <w:rFonts w:ascii="GHEA Grapalat" w:hAnsi="GHEA Grapalat"/>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313CA8" w:rsidRPr="00F412AC" w:rsidTr="00DB5658">
        <w:trPr>
          <w:trHeight w:val="363"/>
          <w:jc w:val="center"/>
        </w:trPr>
        <w:tc>
          <w:tcPr>
            <w:tcW w:w="9118" w:type="dxa"/>
            <w:gridSpan w:val="16"/>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Услуги</w:t>
            </w:r>
          </w:p>
        </w:tc>
      </w:tr>
      <w:tr w:rsidR="00313CA8" w:rsidRPr="00F412AC" w:rsidTr="00DB5658">
        <w:trPr>
          <w:trHeight w:val="288"/>
          <w:jc w:val="center"/>
        </w:trPr>
        <w:tc>
          <w:tcPr>
            <w:tcW w:w="769"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13CA8" w:rsidRPr="00F412AC" w:rsidRDefault="00313CA8" w:rsidP="00DB565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313CA8" w:rsidRPr="00CA2754" w:rsidRDefault="00313CA8" w:rsidP="000154F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6"/>
              <w:t>**</w:t>
            </w:r>
          </w:p>
        </w:tc>
      </w:tr>
      <w:tr w:rsidR="00313CA8" w:rsidRPr="00F412AC" w:rsidTr="00DB5658">
        <w:trPr>
          <w:cantSplit/>
          <w:trHeight w:val="1134"/>
          <w:jc w:val="center"/>
        </w:trPr>
        <w:tc>
          <w:tcPr>
            <w:tcW w:w="769" w:type="dxa"/>
            <w:vMerge/>
          </w:tcPr>
          <w:p w:rsidR="00313CA8" w:rsidRPr="00F412AC" w:rsidRDefault="00313CA8" w:rsidP="00DB5658">
            <w:pPr>
              <w:widowControl w:val="0"/>
              <w:spacing w:after="120"/>
              <w:jc w:val="center"/>
              <w:rPr>
                <w:rFonts w:ascii="GHEA Grapalat" w:hAnsi="GHEA Grapalat"/>
                <w:sz w:val="16"/>
              </w:rPr>
            </w:pPr>
          </w:p>
        </w:tc>
        <w:tc>
          <w:tcPr>
            <w:tcW w:w="1248" w:type="dxa"/>
            <w:vMerge/>
          </w:tcPr>
          <w:p w:rsidR="00313CA8" w:rsidRPr="00F412AC" w:rsidRDefault="00313CA8" w:rsidP="00DB5658">
            <w:pPr>
              <w:widowControl w:val="0"/>
              <w:spacing w:after="120"/>
              <w:jc w:val="center"/>
              <w:rPr>
                <w:rFonts w:ascii="GHEA Grapalat" w:hAnsi="GHEA Grapalat"/>
                <w:sz w:val="16"/>
              </w:rPr>
            </w:pPr>
          </w:p>
        </w:tc>
        <w:tc>
          <w:tcPr>
            <w:tcW w:w="1890" w:type="dxa"/>
            <w:vMerge/>
          </w:tcPr>
          <w:p w:rsidR="00313CA8" w:rsidRPr="00F412AC" w:rsidRDefault="00313CA8" w:rsidP="00DB5658">
            <w:pPr>
              <w:widowControl w:val="0"/>
              <w:spacing w:after="120"/>
              <w:jc w:val="center"/>
              <w:rPr>
                <w:rFonts w:ascii="GHEA Grapalat" w:hAnsi="GHEA Grapalat"/>
                <w:sz w:val="16"/>
              </w:rPr>
            </w:pPr>
          </w:p>
        </w:tc>
        <w:tc>
          <w:tcPr>
            <w:tcW w:w="442" w:type="dxa"/>
            <w:textDirection w:val="btLr"/>
            <w:vAlign w:val="center"/>
          </w:tcPr>
          <w:p w:rsidR="00313CA8" w:rsidRPr="00F412AC" w:rsidRDefault="00313CA8" w:rsidP="00DB565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313CA8" w:rsidRPr="00F412AC" w:rsidRDefault="00313CA8" w:rsidP="00DB565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313CA8" w:rsidRPr="00F412AC" w:rsidRDefault="00313CA8" w:rsidP="00DB565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313CA8" w:rsidRPr="00F412AC" w:rsidRDefault="00313CA8" w:rsidP="00DB565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313CA8" w:rsidRPr="00F412AC" w:rsidRDefault="00313CA8" w:rsidP="00DB565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313CA8" w:rsidRPr="00F412AC" w:rsidRDefault="00313CA8" w:rsidP="00DB565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313CA8" w:rsidRPr="00F412AC" w:rsidRDefault="00313CA8" w:rsidP="00DB565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313CA8" w:rsidRPr="00F412AC" w:rsidRDefault="00313CA8" w:rsidP="00DB565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313CA8" w:rsidRPr="00F412AC" w:rsidRDefault="00313CA8" w:rsidP="00DB565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313CA8" w:rsidRPr="00F412AC" w:rsidRDefault="00313CA8" w:rsidP="00DB565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313CA8" w:rsidRPr="00F412AC" w:rsidRDefault="00313CA8" w:rsidP="00DB565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313CA8" w:rsidRPr="00F412AC" w:rsidRDefault="00313CA8" w:rsidP="00DB565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313CA8" w:rsidRPr="00BF003F" w:rsidRDefault="00313CA8" w:rsidP="00DB5658">
            <w:pPr>
              <w:widowControl w:val="0"/>
              <w:spacing w:after="120"/>
              <w:ind w:left="113" w:right="-1"/>
              <w:jc w:val="center"/>
              <w:rPr>
                <w:rFonts w:ascii="GHEA Grapalat" w:hAnsi="GHEA Grapalat"/>
                <w:b/>
                <w:sz w:val="16"/>
                <w:lang w:val="en-US"/>
              </w:rPr>
            </w:pPr>
            <w:r w:rsidRPr="00BF003F">
              <w:rPr>
                <w:rFonts w:ascii="GHEA Grapalat" w:hAnsi="GHEA Grapalat"/>
                <w:b/>
                <w:sz w:val="16"/>
              </w:rPr>
              <w:t>Всего</w:t>
            </w:r>
          </w:p>
        </w:tc>
      </w:tr>
      <w:tr w:rsidR="00DE58A2" w:rsidRPr="00F412AC" w:rsidTr="00D27204">
        <w:trPr>
          <w:cantSplit/>
          <w:trHeight w:val="1134"/>
          <w:jc w:val="center"/>
        </w:trPr>
        <w:tc>
          <w:tcPr>
            <w:tcW w:w="769" w:type="dxa"/>
            <w:vAlign w:val="center"/>
          </w:tcPr>
          <w:p w:rsidR="00DE58A2" w:rsidRPr="000154F0" w:rsidRDefault="00DE58A2" w:rsidP="00DE58A2">
            <w:pPr>
              <w:widowControl w:val="0"/>
              <w:jc w:val="center"/>
              <w:rPr>
                <w:rFonts w:ascii="GHEA Grapalat" w:hAnsi="GHEA Grapalat" w:cs="Sylfaen"/>
                <w:sz w:val="18"/>
                <w:szCs w:val="18"/>
              </w:rPr>
            </w:pPr>
            <w:r w:rsidRPr="000154F0">
              <w:rPr>
                <w:rFonts w:ascii="GHEA Grapalat" w:hAnsi="GHEA Grapalat" w:cs="Sylfaen"/>
                <w:sz w:val="18"/>
                <w:szCs w:val="18"/>
              </w:rPr>
              <w:t>1</w:t>
            </w:r>
          </w:p>
        </w:tc>
        <w:tc>
          <w:tcPr>
            <w:tcW w:w="1248" w:type="dxa"/>
            <w:vAlign w:val="center"/>
          </w:tcPr>
          <w:p w:rsidR="00DE58A2" w:rsidRPr="000154F0" w:rsidRDefault="00DE58A2" w:rsidP="00DE58A2">
            <w:pPr>
              <w:widowControl w:val="0"/>
              <w:jc w:val="center"/>
              <w:rPr>
                <w:rFonts w:ascii="GHEA Grapalat" w:hAnsi="GHEA Grapalat"/>
                <w:sz w:val="18"/>
                <w:szCs w:val="18"/>
                <w:lang w:val="en-US"/>
              </w:rPr>
            </w:pPr>
            <w:r>
              <w:rPr>
                <w:rFonts w:ascii="GHEA Grapalat" w:hAnsi="GHEA Grapalat"/>
                <w:color w:val="000000" w:themeColor="text1"/>
                <w:sz w:val="18"/>
              </w:rPr>
              <w:t>50531140/5</w:t>
            </w:r>
            <w:r w:rsidRPr="00FB562E">
              <w:rPr>
                <w:rFonts w:ascii="GHEA Grapalat" w:hAnsi="GHEA Grapalat"/>
                <w:color w:val="000000" w:themeColor="text1"/>
                <w:sz w:val="18"/>
              </w:rPr>
              <w:t>1</w:t>
            </w:r>
          </w:p>
        </w:tc>
        <w:tc>
          <w:tcPr>
            <w:tcW w:w="1890" w:type="dxa"/>
            <w:vAlign w:val="center"/>
          </w:tcPr>
          <w:p w:rsidR="00DE58A2" w:rsidRPr="000154F0" w:rsidRDefault="00DE58A2" w:rsidP="00DE58A2">
            <w:pPr>
              <w:widowControl w:val="0"/>
              <w:jc w:val="center"/>
              <w:rPr>
                <w:rFonts w:ascii="GHEA Grapalat" w:hAnsi="GHEA Grapalat" w:cs="Sylfaen"/>
                <w:sz w:val="18"/>
                <w:szCs w:val="18"/>
              </w:rPr>
            </w:pPr>
            <w:r>
              <w:rPr>
                <w:rFonts w:ascii="GHEA Grapalat" w:hAnsi="GHEA Grapalat" w:cs="Sylfaen"/>
                <w:sz w:val="18"/>
                <w:szCs w:val="18"/>
              </w:rPr>
              <w:t xml:space="preserve">Услуги </w:t>
            </w:r>
            <w:r w:rsidRPr="00DE58A2">
              <w:rPr>
                <w:rFonts w:ascii="GHEA Grapalat" w:hAnsi="GHEA Grapalat" w:cs="Sylfaen"/>
                <w:sz w:val="18"/>
                <w:szCs w:val="18"/>
              </w:rPr>
              <w:t>простой градостроительной экспертизы проектно-сметной документации на строительных работ главного корпуса Аштаракского медицинского центра Арагцотнская область, РА</w:t>
            </w:r>
          </w:p>
        </w:tc>
        <w:tc>
          <w:tcPr>
            <w:tcW w:w="442" w:type="dxa"/>
            <w:textDirection w:val="btLr"/>
            <w:vAlign w:val="center"/>
          </w:tcPr>
          <w:p w:rsidR="00DE58A2" w:rsidRPr="000154F0" w:rsidRDefault="00DE58A2" w:rsidP="00DE58A2">
            <w:pPr>
              <w:widowControl w:val="0"/>
              <w:spacing w:after="120"/>
              <w:ind w:left="113" w:right="113"/>
              <w:jc w:val="center"/>
              <w:rPr>
                <w:rFonts w:ascii="GHEA Grapalat" w:hAnsi="GHEA Grapalat"/>
                <w:sz w:val="18"/>
                <w:szCs w:val="18"/>
                <w:lang w:val="en-US"/>
              </w:rPr>
            </w:pPr>
            <w:r w:rsidRPr="000154F0">
              <w:rPr>
                <w:rFonts w:ascii="GHEA Grapalat" w:hAnsi="GHEA Grapalat"/>
                <w:sz w:val="18"/>
                <w:szCs w:val="18"/>
                <w:lang w:val="en-US"/>
              </w:rPr>
              <w:t>-</w:t>
            </w:r>
          </w:p>
        </w:tc>
        <w:tc>
          <w:tcPr>
            <w:tcW w:w="443" w:type="dxa"/>
            <w:textDirection w:val="btLr"/>
            <w:vAlign w:val="center"/>
          </w:tcPr>
          <w:p w:rsidR="00DE58A2" w:rsidRPr="000154F0" w:rsidRDefault="00DE58A2" w:rsidP="00DE58A2">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443" w:type="dxa"/>
            <w:textDirection w:val="btLr"/>
            <w:vAlign w:val="center"/>
          </w:tcPr>
          <w:p w:rsidR="00DE58A2" w:rsidRPr="000154F0" w:rsidRDefault="00DE58A2" w:rsidP="00DE58A2">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w:t>
            </w:r>
          </w:p>
        </w:tc>
        <w:tc>
          <w:tcPr>
            <w:tcW w:w="373"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16 %</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60"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335" w:type="dxa"/>
            <w:textDirection w:val="btLr"/>
            <w:vAlign w:val="bottom"/>
          </w:tcPr>
          <w:p w:rsidR="00DE58A2" w:rsidRPr="00C53979" w:rsidRDefault="00DE58A2" w:rsidP="00DE58A2">
            <w:pPr>
              <w:ind w:left="113" w:right="113"/>
              <w:jc w:val="center"/>
              <w:rPr>
                <w:rFonts w:ascii="GHEA Grapalat" w:hAnsi="GHEA Grapalat" w:cs="Arial"/>
                <w:sz w:val="18"/>
                <w:szCs w:val="18"/>
                <w:lang w:val="pt-BR"/>
              </w:rPr>
            </w:pPr>
            <w:r w:rsidRPr="00C53979">
              <w:rPr>
                <w:rFonts w:ascii="GHEA Grapalat" w:hAnsi="GHEA Grapalat" w:cs="Arial"/>
                <w:sz w:val="18"/>
                <w:szCs w:val="18"/>
                <w:lang w:val="pt-BR"/>
              </w:rPr>
              <w:t>100%</w:t>
            </w:r>
          </w:p>
        </w:tc>
        <w:tc>
          <w:tcPr>
            <w:tcW w:w="655" w:type="dxa"/>
            <w:vAlign w:val="center"/>
          </w:tcPr>
          <w:p w:rsidR="00DE58A2" w:rsidRPr="00C53979" w:rsidRDefault="00DE58A2" w:rsidP="00DE58A2">
            <w:pPr>
              <w:jc w:val="center"/>
              <w:rPr>
                <w:rFonts w:ascii="GHEA Grapalat" w:hAnsi="GHEA Grapalat" w:cs="Arial"/>
                <w:sz w:val="18"/>
                <w:szCs w:val="18"/>
                <w:lang w:val="pt-BR"/>
              </w:rPr>
            </w:pPr>
            <w:r w:rsidRPr="00C53979">
              <w:rPr>
                <w:rFonts w:ascii="GHEA Grapalat" w:hAnsi="GHEA Grapalat" w:cs="Arial"/>
                <w:sz w:val="18"/>
                <w:szCs w:val="18"/>
                <w:lang w:val="pt-BR"/>
              </w:rPr>
              <w:t>100%</w:t>
            </w:r>
          </w:p>
        </w:tc>
      </w:tr>
    </w:tbl>
    <w:p w:rsidR="00313CA8" w:rsidRDefault="00313CA8" w:rsidP="00313CA8">
      <w:pPr>
        <w:pStyle w:val="FootnoteText"/>
        <w:widowControl w:val="0"/>
        <w:jc w:val="both"/>
        <w:rPr>
          <w:rFonts w:ascii="GHEA Grapalat" w:hAnsi="GHEA Grapalat"/>
          <w:sz w:val="16"/>
          <w:szCs w:val="16"/>
        </w:rPr>
      </w:pPr>
    </w:p>
    <w:p w:rsidR="00313CA8" w:rsidRDefault="00313CA8" w:rsidP="00313CA8"/>
    <w:p w:rsidR="00B551B4" w:rsidRDefault="00B551B4" w:rsidP="00313CA8"/>
    <w:p w:rsidR="00B551B4" w:rsidRDefault="00B551B4" w:rsidP="00313CA8"/>
    <w:tbl>
      <w:tblPr>
        <w:tblW w:w="9639" w:type="dxa"/>
        <w:jc w:val="center"/>
        <w:tblLayout w:type="fixed"/>
        <w:tblLook w:val="0000" w:firstRow="0" w:lastRow="0" w:firstColumn="0" w:lastColumn="0" w:noHBand="0" w:noVBand="0"/>
      </w:tblPr>
      <w:tblGrid>
        <w:gridCol w:w="4536"/>
        <w:gridCol w:w="760"/>
        <w:gridCol w:w="4343"/>
      </w:tblGrid>
      <w:tr w:rsidR="00313CA8" w:rsidRPr="00AD29CE" w:rsidTr="00DB5658">
        <w:trPr>
          <w:jc w:val="center"/>
        </w:trPr>
        <w:tc>
          <w:tcPr>
            <w:tcW w:w="4536"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13CA8" w:rsidRPr="00AD29CE" w:rsidRDefault="00313CA8" w:rsidP="00DB5658">
            <w:pPr>
              <w:widowControl w:val="0"/>
              <w:spacing w:after="160" w:line="360" w:lineRule="auto"/>
              <w:jc w:val="center"/>
              <w:rPr>
                <w:rFonts w:ascii="GHEA Grapalat" w:hAnsi="GHEA Grapalat"/>
              </w:rPr>
            </w:pPr>
          </w:p>
        </w:tc>
        <w:tc>
          <w:tcPr>
            <w:tcW w:w="4343" w:type="dxa"/>
          </w:tcPr>
          <w:p w:rsidR="00313CA8" w:rsidRPr="00AD29CE" w:rsidRDefault="00313CA8" w:rsidP="00DB565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13CA8" w:rsidRPr="00CA2754" w:rsidRDefault="00313CA8" w:rsidP="00DB5658">
            <w:pPr>
              <w:widowControl w:val="0"/>
              <w:jc w:val="center"/>
              <w:rPr>
                <w:rFonts w:ascii="GHEA Grapalat" w:hAnsi="GHEA Grapalat"/>
                <w:lang w:val="en-US"/>
              </w:rPr>
            </w:pPr>
            <w:r>
              <w:rPr>
                <w:rFonts w:ascii="GHEA Grapalat" w:hAnsi="GHEA Grapalat"/>
                <w:lang w:val="en-US"/>
              </w:rPr>
              <w:t>_________________________</w:t>
            </w:r>
          </w:p>
          <w:p w:rsidR="00313CA8" w:rsidRPr="00CA2754" w:rsidRDefault="00313CA8" w:rsidP="00DB565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13CA8" w:rsidRPr="00AD29CE" w:rsidRDefault="00313CA8" w:rsidP="00DB5658">
            <w:pPr>
              <w:widowControl w:val="0"/>
              <w:spacing w:after="160" w:line="360" w:lineRule="auto"/>
              <w:jc w:val="center"/>
              <w:rPr>
                <w:rFonts w:ascii="GHEA Grapalat" w:hAnsi="GHEA Grapalat"/>
              </w:rPr>
            </w:pPr>
            <w:r w:rsidRPr="00AD29CE">
              <w:rPr>
                <w:rFonts w:ascii="GHEA Grapalat" w:hAnsi="GHEA Grapalat"/>
              </w:rPr>
              <w:t>М. П.</w:t>
            </w:r>
          </w:p>
        </w:tc>
      </w:tr>
    </w:tbl>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D5455E" w:rsidRDefault="00D5455E" w:rsidP="00D5455E">
      <w:pPr>
        <w:pStyle w:val="norm"/>
        <w:widowControl w:val="0"/>
        <w:spacing w:after="160" w:line="240" w:lineRule="auto"/>
        <w:ind w:firstLine="284"/>
        <w:jc w:val="right"/>
        <w:rPr>
          <w:rFonts w:ascii="GHEA Grapalat" w:hAnsi="GHEA Grapalat"/>
          <w:b/>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981111">
        <w:rPr>
          <w:rFonts w:ascii="GHEA Grapalat" w:hAnsi="GHEA Grapalat"/>
          <w:i/>
          <w:sz w:val="20"/>
          <w:lang w:val="en-US"/>
        </w:rPr>
        <w:t>8</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HHQK-GHTsDzB-2</w:t>
      </w:r>
      <w:r w:rsidR="00231D80" w:rsidRPr="00D5455E">
        <w:rPr>
          <w:rFonts w:ascii="GHEA Grapalat" w:hAnsi="GHEA Grapalat"/>
          <w:i/>
          <w:sz w:val="20"/>
        </w:rPr>
        <w:t>5</w:t>
      </w:r>
      <w:r w:rsidR="002130E9" w:rsidRPr="00D5455E">
        <w:rPr>
          <w:rFonts w:ascii="GHEA Grapalat" w:hAnsi="GHEA Grapalat"/>
          <w:i/>
          <w:sz w:val="20"/>
        </w:rPr>
        <w:t>/</w:t>
      </w:r>
      <w:r w:rsidR="00CF6678">
        <w:rPr>
          <w:rFonts w:ascii="GHEA Grapalat" w:hAnsi="GHEA Grapalat"/>
          <w:i/>
          <w:sz w:val="20"/>
          <w:lang w:val="en-US"/>
        </w:rPr>
        <w:t>8</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HHQK-GHTsDzB-25/</w:t>
      </w:r>
      <w:r w:rsidR="00193083">
        <w:rPr>
          <w:rFonts w:ascii="GHEA Grapalat" w:hAnsi="GHEA Grapalat"/>
          <w:i/>
          <w:sz w:val="20"/>
          <w:lang w:val="en-US"/>
        </w:rPr>
        <w:t>8</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426" w:rsidRDefault="00327426">
      <w:r>
        <w:separator/>
      </w:r>
    </w:p>
  </w:endnote>
  <w:endnote w:type="continuationSeparator" w:id="0">
    <w:p w:rsidR="00327426" w:rsidRDefault="0032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658" w:rsidRPr="00642C9D" w:rsidRDefault="00DB5658">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426" w:rsidRDefault="00327426">
      <w:r>
        <w:separator/>
      </w:r>
    </w:p>
  </w:footnote>
  <w:footnote w:type="continuationSeparator" w:id="0">
    <w:p w:rsidR="00327426" w:rsidRDefault="00327426">
      <w:r>
        <w:continuationSeparator/>
      </w:r>
    </w:p>
  </w:footnote>
  <w:footnote w:id="1">
    <w:p w:rsidR="00DB5658" w:rsidRDefault="00DB5658" w:rsidP="002A7248">
      <w:pPr>
        <w:jc w:val="both"/>
      </w:pPr>
    </w:p>
    <w:p w:rsidR="00DB5658" w:rsidRPr="00642C5E" w:rsidRDefault="00DB5658"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DB5658" w:rsidRPr="00642C5E" w:rsidRDefault="00DB5658"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B5658" w:rsidRDefault="00DB5658" w:rsidP="002A7248">
      <w:pPr>
        <w:jc w:val="both"/>
        <w:rPr>
          <w:rFonts w:ascii="GHEA Grapalat" w:hAnsi="GHEA Grapalat"/>
          <w:sz w:val="20"/>
          <w:szCs w:val="20"/>
          <w:lang w:val="af-ZA"/>
        </w:rPr>
      </w:pPr>
    </w:p>
    <w:p w:rsidR="00DB5658" w:rsidRDefault="00DB5658" w:rsidP="002A7248">
      <w:pPr>
        <w:pStyle w:val="FootnoteText"/>
        <w:rPr>
          <w:rFonts w:asciiTheme="minorHAnsi" w:hAnsiTheme="minorHAnsi"/>
          <w:lang w:val="af-ZA"/>
        </w:rPr>
      </w:pPr>
    </w:p>
  </w:footnote>
  <w:footnote w:id="2">
    <w:p w:rsidR="00DB5658" w:rsidRPr="007776F1" w:rsidRDefault="00DB5658"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B5658" w:rsidRPr="007776F1" w:rsidRDefault="00DB5658">
      <w:pPr>
        <w:pStyle w:val="FootnoteText"/>
        <w:rPr>
          <w:sz w:val="16"/>
          <w:szCs w:val="16"/>
          <w:lang w:val="es-ES"/>
        </w:rPr>
      </w:pPr>
    </w:p>
  </w:footnote>
  <w:footnote w:id="3">
    <w:p w:rsidR="00DB5658" w:rsidRPr="005B306A" w:rsidRDefault="00DB5658"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DB5658" w:rsidRPr="005B306A" w:rsidRDefault="00DB5658"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DB5658" w:rsidRPr="00CA2754" w:rsidRDefault="00DB5658" w:rsidP="00313CA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DB5658" w:rsidRPr="00CA2754" w:rsidRDefault="00DB5658" w:rsidP="00313CA8">
      <w:pPr>
        <w:pStyle w:val="FootnoteText"/>
        <w:jc w:val="both"/>
        <w:rPr>
          <w:sz w:val="2"/>
          <w:szCs w:val="2"/>
        </w:rPr>
      </w:pPr>
    </w:p>
  </w:footnote>
  <w:footnote w:id="6">
    <w:p w:rsidR="00DB5658" w:rsidRPr="00CA2754" w:rsidRDefault="00DB5658" w:rsidP="00313CA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54F0"/>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5684"/>
    <w:rsid w:val="00675740"/>
    <w:rsid w:val="0067579A"/>
    <w:rsid w:val="00675873"/>
    <w:rsid w:val="00676019"/>
    <w:rsid w:val="00676178"/>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A4E"/>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7FC3"/>
    <w:rsid w:val="008702CB"/>
    <w:rsid w:val="008716DF"/>
    <w:rsid w:val="0087175D"/>
    <w:rsid w:val="00871E55"/>
    <w:rsid w:val="0087222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871"/>
    <w:rsid w:val="00884B46"/>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4434"/>
    <w:rsid w:val="00925015"/>
    <w:rsid w:val="00926470"/>
    <w:rsid w:val="00926875"/>
    <w:rsid w:val="0092717E"/>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6287"/>
    <w:rsid w:val="00A863CC"/>
    <w:rsid w:val="00A863E1"/>
    <w:rsid w:val="00A86F00"/>
    <w:rsid w:val="00A9018D"/>
    <w:rsid w:val="00A9038F"/>
    <w:rsid w:val="00A90E28"/>
    <w:rsid w:val="00A90FCD"/>
    <w:rsid w:val="00A921FF"/>
    <w:rsid w:val="00A93710"/>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2853"/>
    <w:rsid w:val="00BA3554"/>
    <w:rsid w:val="00BA4026"/>
    <w:rsid w:val="00BA5331"/>
    <w:rsid w:val="00BA632C"/>
    <w:rsid w:val="00BA6E63"/>
    <w:rsid w:val="00BA6FB2"/>
    <w:rsid w:val="00BA7128"/>
    <w:rsid w:val="00BB035A"/>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8A2"/>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7E002"/>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4D66D-231C-419F-82CB-F9B8A6B4D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4796</TotalTime>
  <Pages>52</Pages>
  <Words>18743</Words>
  <Characters>106841</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2224</cp:revision>
  <cp:lastPrinted>2018-02-16T07:12:00Z</cp:lastPrinted>
  <dcterms:created xsi:type="dcterms:W3CDTF">2019-10-28T07:04:00Z</dcterms:created>
  <dcterms:modified xsi:type="dcterms:W3CDTF">2025-03-28T11:49:00Z</dcterms:modified>
</cp:coreProperties>
</file>